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F2EC8">
      <w:pPr>
        <w:bidi/>
        <w:spacing w:line="36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>
        <w:rPr>
          <w:rFonts w:hint="cs"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المحاضرة السادسة:</w:t>
      </w:r>
    </w:p>
    <w:p w14:paraId="4A9285F3">
      <w:pPr>
        <w:bidi/>
        <w:spacing w:line="36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</w:pPr>
      <w:r>
        <w:rPr>
          <w:rFonts w:hint="cs"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نظرية التواصل حسب </w:t>
      </w:r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Palo-Alto</w:t>
      </w:r>
    </w:p>
    <w:p w14:paraId="72298634">
      <w:pPr>
        <w:pStyle w:val="4"/>
        <w:numPr>
          <w:ilvl w:val="0"/>
          <w:numId w:val="1"/>
        </w:numPr>
        <w:spacing w:line="36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hint="cs" w:ascii="Traditional Arabic" w:hAnsi="Traditional Arabic" w:cs="Traditional Arabic"/>
          <w:sz w:val="32"/>
          <w:szCs w:val="32"/>
          <w:rtl/>
          <w:lang w:bidi="ar-DZ"/>
        </w:rPr>
        <w:t>مفهوم الاتصال وعناصره.</w:t>
      </w:r>
    </w:p>
    <w:p w14:paraId="3E0E6B4E">
      <w:pPr>
        <w:pStyle w:val="4"/>
        <w:numPr>
          <w:ilvl w:val="0"/>
          <w:numId w:val="1"/>
        </w:numPr>
        <w:spacing w:line="360" w:lineRule="auto"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hint="cs" w:ascii="Traditional Arabic" w:hAnsi="Traditional Arabic" w:cs="Traditional Arabic"/>
          <w:sz w:val="32"/>
          <w:szCs w:val="32"/>
          <w:rtl/>
          <w:lang w:bidi="ar-DZ"/>
        </w:rPr>
        <w:t>الفرق بين الاتصال والتواصل.</w:t>
      </w:r>
    </w:p>
    <w:p w14:paraId="4A377743">
      <w:pPr>
        <w:pStyle w:val="4"/>
        <w:numPr>
          <w:ilvl w:val="0"/>
          <w:numId w:val="1"/>
        </w:numPr>
        <w:spacing w:line="360" w:lineRule="auto"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hint="cs" w:ascii="Traditional Arabic" w:hAnsi="Traditional Arabic" w:cs="Traditional Arabic"/>
          <w:sz w:val="32"/>
          <w:szCs w:val="32"/>
          <w:rtl/>
          <w:lang w:bidi="ar-DZ"/>
        </w:rPr>
        <w:t>تعريف الاتصال والتواصل الاسري.</w:t>
      </w:r>
    </w:p>
    <w:p w14:paraId="4CE71CB5">
      <w:pPr>
        <w:pStyle w:val="4"/>
        <w:numPr>
          <w:ilvl w:val="0"/>
          <w:numId w:val="1"/>
        </w:numPr>
        <w:spacing w:line="360" w:lineRule="auto"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hint="cs" w:ascii="Traditional Arabic" w:hAnsi="Traditional Arabic" w:cs="Traditional Arabic"/>
          <w:sz w:val="32"/>
          <w:szCs w:val="32"/>
          <w:rtl/>
          <w:lang w:bidi="ar-DZ"/>
        </w:rPr>
        <w:t xml:space="preserve">نظرية الاتصال حسب مدرسة </w:t>
      </w:r>
      <w:r>
        <w:rPr>
          <w:rFonts w:ascii="Traditional Arabic" w:hAnsi="Traditional Arabic" w:cs="Traditional Arabic"/>
          <w:sz w:val="32"/>
          <w:szCs w:val="32"/>
          <w:lang w:val="fr-FR" w:bidi="ar-DZ"/>
        </w:rPr>
        <w:t>Palo-Alto</w:t>
      </w:r>
    </w:p>
    <w:p w14:paraId="59451DA6">
      <w:pPr>
        <w:pStyle w:val="4"/>
        <w:numPr>
          <w:ilvl w:val="0"/>
          <w:numId w:val="1"/>
        </w:numPr>
        <w:spacing w:line="360" w:lineRule="auto"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hint="cs" w:ascii="Traditional Arabic" w:hAnsi="Traditional Arabic" w:cs="Traditional Arabic"/>
          <w:sz w:val="32"/>
          <w:szCs w:val="32"/>
          <w:rtl/>
          <w:lang w:val="fr-FR" w:bidi="ar-DZ"/>
        </w:rPr>
        <w:t>مبادئ ومسلمات الاتصال.</w:t>
      </w:r>
    </w:p>
    <w:p w14:paraId="4B8F5799">
      <w:pPr>
        <w:pStyle w:val="4"/>
        <w:spacing w:line="360" w:lineRule="auto"/>
        <w:rPr>
          <w:rFonts w:ascii="Traditional Arabic" w:hAnsi="Traditional Arabic" w:cs="Traditional Arabic"/>
          <w:sz w:val="32"/>
          <w:szCs w:val="32"/>
          <w:rtl/>
          <w:lang w:val="fr-FR" w:bidi="ar-DZ"/>
        </w:rPr>
      </w:pPr>
    </w:p>
    <w:p w14:paraId="552070CE">
      <w:pPr>
        <w:pStyle w:val="4"/>
        <w:spacing w:line="360" w:lineRule="auto"/>
        <w:rPr>
          <w:rFonts w:ascii="Traditional Arabic" w:hAnsi="Traditional Arabic" w:cs="Traditional Arabic"/>
          <w:sz w:val="32"/>
          <w:szCs w:val="32"/>
          <w:rtl/>
          <w:lang w:val="fr-FR" w:bidi="ar-DZ"/>
        </w:rPr>
      </w:pPr>
    </w:p>
    <w:p w14:paraId="58948213">
      <w:pPr>
        <w:pStyle w:val="4"/>
        <w:spacing w:line="360" w:lineRule="auto"/>
        <w:rPr>
          <w:rFonts w:ascii="Traditional Arabic" w:hAnsi="Traditional Arabic" w:cs="Traditional Arabic"/>
          <w:sz w:val="32"/>
          <w:szCs w:val="32"/>
          <w:rtl/>
          <w:lang w:val="fr-FR" w:bidi="ar-DZ"/>
        </w:rPr>
      </w:pPr>
    </w:p>
    <w:p w14:paraId="544EFAAD">
      <w:pPr>
        <w:pStyle w:val="4"/>
        <w:spacing w:line="360" w:lineRule="auto"/>
        <w:rPr>
          <w:rFonts w:ascii="Traditional Arabic" w:hAnsi="Traditional Arabic" w:cs="Traditional Arabic"/>
          <w:sz w:val="32"/>
          <w:szCs w:val="32"/>
          <w:rtl/>
          <w:lang w:val="fr-FR" w:bidi="ar-DZ"/>
        </w:rPr>
      </w:pPr>
    </w:p>
    <w:p w14:paraId="74F3AEA3">
      <w:pPr>
        <w:pStyle w:val="4"/>
        <w:spacing w:line="360" w:lineRule="auto"/>
        <w:rPr>
          <w:rFonts w:ascii="Traditional Arabic" w:hAnsi="Traditional Arabic" w:cs="Traditional Arabic"/>
          <w:sz w:val="32"/>
          <w:szCs w:val="32"/>
          <w:rtl/>
          <w:lang w:val="fr-FR" w:bidi="ar-DZ"/>
        </w:rPr>
      </w:pPr>
    </w:p>
    <w:p w14:paraId="437FA3B8">
      <w:pPr>
        <w:pStyle w:val="4"/>
        <w:spacing w:line="360" w:lineRule="auto"/>
        <w:rPr>
          <w:rFonts w:ascii="Traditional Arabic" w:hAnsi="Traditional Arabic" w:cs="Traditional Arabic"/>
          <w:sz w:val="32"/>
          <w:szCs w:val="32"/>
          <w:rtl/>
          <w:lang w:val="fr-FR" w:bidi="ar-DZ"/>
        </w:rPr>
      </w:pPr>
    </w:p>
    <w:p w14:paraId="12B8911B">
      <w:pPr>
        <w:pStyle w:val="4"/>
        <w:spacing w:line="360" w:lineRule="auto"/>
        <w:rPr>
          <w:rFonts w:ascii="Traditional Arabic" w:hAnsi="Traditional Arabic" w:cs="Traditional Arabic"/>
          <w:sz w:val="32"/>
          <w:szCs w:val="32"/>
          <w:rtl/>
          <w:lang w:val="fr-FR" w:bidi="ar-DZ"/>
        </w:rPr>
      </w:pPr>
    </w:p>
    <w:p w14:paraId="4DA36252">
      <w:pPr>
        <w:pStyle w:val="4"/>
        <w:spacing w:line="360" w:lineRule="auto"/>
        <w:rPr>
          <w:rFonts w:ascii="Traditional Arabic" w:hAnsi="Traditional Arabic" w:cs="Traditional Arabic"/>
          <w:sz w:val="32"/>
          <w:szCs w:val="32"/>
          <w:rtl/>
          <w:lang w:val="fr-FR" w:bidi="ar-DZ"/>
        </w:rPr>
      </w:pPr>
    </w:p>
    <w:p w14:paraId="0FFFAF65">
      <w:pPr>
        <w:pStyle w:val="4"/>
        <w:spacing w:line="360" w:lineRule="auto"/>
        <w:rPr>
          <w:rFonts w:ascii="Traditional Arabic" w:hAnsi="Traditional Arabic" w:cs="Traditional Arabic"/>
          <w:sz w:val="32"/>
          <w:szCs w:val="32"/>
          <w:rtl/>
          <w:lang w:val="fr-FR" w:bidi="ar-DZ"/>
        </w:rPr>
      </w:pPr>
    </w:p>
    <w:p w14:paraId="5EF873BB">
      <w:pPr>
        <w:pStyle w:val="4"/>
        <w:spacing w:line="360" w:lineRule="auto"/>
        <w:rPr>
          <w:rFonts w:ascii="Traditional Arabic" w:hAnsi="Traditional Arabic" w:cs="Traditional Arabic"/>
          <w:sz w:val="32"/>
          <w:szCs w:val="32"/>
          <w:rtl/>
          <w:lang w:val="fr-FR" w:bidi="ar-DZ"/>
        </w:rPr>
      </w:pPr>
    </w:p>
    <w:p w14:paraId="7C7CB60E">
      <w:pPr>
        <w:pStyle w:val="4"/>
        <w:spacing w:line="360" w:lineRule="auto"/>
        <w:rPr>
          <w:rFonts w:ascii="Traditional Arabic" w:hAnsi="Traditional Arabic" w:cs="Traditional Arabic"/>
          <w:sz w:val="32"/>
          <w:szCs w:val="32"/>
          <w:rtl/>
          <w:lang w:val="fr-FR" w:bidi="ar-DZ"/>
        </w:rPr>
      </w:pPr>
    </w:p>
    <w:p w14:paraId="57613138">
      <w:pPr>
        <w:pStyle w:val="4"/>
        <w:spacing w:line="36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14:paraId="46AA0E2E">
      <w:pPr>
        <w:bidi/>
        <w:spacing w:after="160" w:line="360" w:lineRule="auto"/>
        <w:ind w:left="360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>
        <w:rPr>
          <w:rFonts w:hint="cs"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 xml:space="preserve">1- </w:t>
      </w:r>
      <w:r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مفهوم الاتصال </w:t>
      </w:r>
      <w:r>
        <w:rPr>
          <w:rFonts w:hint="cs" w:ascii="Traditional Arabic" w:hAnsi="Traditional Arabic" w:cs="Traditional Arabic"/>
          <w:b/>
          <w:bCs/>
          <w:sz w:val="32"/>
          <w:szCs w:val="32"/>
          <w:u w:val="single"/>
          <w:rtl/>
        </w:rPr>
        <w:t>وعناصره</w:t>
      </w:r>
      <w:r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: </w:t>
      </w:r>
    </w:p>
    <w:p w14:paraId="04EED694">
      <w:pPr>
        <w:bidi/>
        <w:spacing w:after="160" w:line="360" w:lineRule="auto"/>
        <w:ind w:left="360"/>
        <w:jc w:val="both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>
        <w:rPr>
          <w:rFonts w:hint="cs" w:ascii="Traditional Arabic" w:hAnsi="Traditional Arabic" w:cs="Traditional Arabic"/>
          <w:b/>
          <w:bCs/>
          <w:sz w:val="32"/>
          <w:szCs w:val="32"/>
          <w:u w:val="single"/>
          <w:rtl/>
        </w:rPr>
        <w:t>ا- الاتصال لغة:</w:t>
      </w:r>
    </w:p>
    <w:p w14:paraId="59AA9367">
      <w:pPr>
        <w:bidi/>
        <w:spacing w:line="36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>
        <w:rPr>
          <w:rFonts w:ascii="Traditional Arabic" w:hAnsi="Traditional Arabic" w:cs="Traditional Arabic"/>
          <w:sz w:val="32"/>
          <w:szCs w:val="32"/>
          <w:rtl/>
        </w:rPr>
        <w:t>إن مفهوم الاتصال لغة يعود أصل</w:t>
      </w:r>
      <w:r>
        <w:rPr>
          <w:rFonts w:hint="cs" w:ascii="Traditional Arabic" w:hAnsi="Traditional Arabic" w:cs="Traditional Arabic"/>
          <w:sz w:val="32"/>
          <w:szCs w:val="32"/>
          <w:rtl/>
        </w:rPr>
        <w:t>ه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إلى اللغة اللاتينية فهي مشتقة من كلمة </w:t>
      </w:r>
      <w:r>
        <w:rPr>
          <w:rFonts w:ascii="Traditional Arabic" w:hAnsi="Traditional Arabic" w:cs="Traditional Arabic"/>
          <w:sz w:val="32"/>
          <w:szCs w:val="32"/>
        </w:rPr>
        <w:t xml:space="preserve">communes 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بمعنى عام و مشترك </w:t>
      </w:r>
      <w:r>
        <w:rPr>
          <w:rFonts w:ascii="Traditional Arabic" w:hAnsi="Traditional Arabic" w:cs="Traditional Arabic"/>
          <w:sz w:val="32"/>
          <w:szCs w:val="32"/>
        </w:rPr>
        <w:t>commun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بمعنى أن الفرد حين يتصل بالآخر فهو يهدف عادة إلى الوصول إلى إتفاق عام أو وحدة فكر بصدد موضوع الإتصال .</w:t>
      </w:r>
    </w:p>
    <w:p w14:paraId="7FE5B3A0">
      <w:pPr>
        <w:bidi/>
        <w:spacing w:line="36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sz w:val="32"/>
          <w:szCs w:val="32"/>
          <w:rtl/>
        </w:rPr>
        <w:t>لكن في اللغة العربية تعني كلمة إتصال مشتقة  من الجذر " وصل " و التي تحمل معنيين الأول إيجاد علاقة من نوع معين تربط طرفين كائنين أو شخصين ، أما الثاني فهو بمعنى البلوغ و الانتهاء الى غاية معينة ، إذا فالاتصال في اللغة العربية هو الصلة</w:t>
      </w:r>
      <w:r>
        <w:rPr>
          <w:rFonts w:hint="cs" w:ascii="Traditional Arabic" w:hAnsi="Traditional Arabic" w:cs="Traditional Arabic"/>
          <w:sz w:val="32"/>
          <w:szCs w:val="32"/>
          <w:rtl/>
        </w:rPr>
        <w:t> </w:t>
      </w:r>
      <w:r>
        <w:rPr>
          <w:rFonts w:hint="cs" w:ascii="Traditional Arabic" w:hAnsi="Traditional Arabic" w:cs="Traditional Arabic"/>
          <w:sz w:val="32"/>
          <w:szCs w:val="32"/>
          <w:rtl/>
          <w:lang w:val="en-US" w:bidi="ar-DZ"/>
        </w:rPr>
        <w:t>و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العلاقة و البلوغ الى هدف معين . </w:t>
      </w:r>
    </w:p>
    <w:p w14:paraId="2A28FFD5">
      <w:pPr>
        <w:bidi/>
        <w:spacing w:line="36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>
        <w:rPr>
          <w:rFonts w:hint="cs" w:ascii="Traditional Arabic" w:hAnsi="Traditional Arabic" w:cs="Traditional Arabic"/>
          <w:b/>
          <w:bCs/>
          <w:sz w:val="32"/>
          <w:szCs w:val="32"/>
          <w:u w:val="single"/>
          <w:rtl/>
        </w:rPr>
        <w:t>ب-</w:t>
      </w:r>
      <w:r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الاتصال اصطلاحا :</w:t>
      </w:r>
    </w:p>
    <w:p w14:paraId="01EB47DA">
      <w:pPr>
        <w:bidi/>
        <w:spacing w:line="36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sz w:val="32"/>
          <w:szCs w:val="32"/>
          <w:rtl/>
        </w:rPr>
        <w:t xml:space="preserve">إن مفهوم الإتصال اصطلاحا يعني الربط بين شخصين أو عدة أشخاص هدفه ايصال معلومة أو رسالة ، الاتصالات هي تفاعلات أو تعامل طرفين أو أكثر في عمل معين و تبادل المعلومات بهدف تحقيق تأثير معين لدى أي  أو كلى من الطرفين ، أو هي تبادل الرسائل بين أطراف مختلفين باستخدام وسائل ( قنوات التوصيل ) ويختلف مفهوم الاتصال من تخصص لآخر ، و من باحث لآخر فيعرف ألبرت هانري </w:t>
      </w:r>
      <w:r>
        <w:rPr>
          <w:rFonts w:ascii="Traditional Arabic" w:hAnsi="Traditional Arabic" w:cs="Traditional Arabic"/>
          <w:sz w:val="32"/>
          <w:szCs w:val="32"/>
        </w:rPr>
        <w:t>Albert Henry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أنه : </w:t>
      </w:r>
      <w:r>
        <w:rPr>
          <w:rFonts w:hint="cs" w:ascii="Traditional Arabic" w:hAnsi="Traditional Arabic" w:cs="Traditional Arabic"/>
          <w:sz w:val="32"/>
          <w:szCs w:val="32"/>
          <w:rtl/>
        </w:rPr>
        <w:t>''</w:t>
      </w:r>
      <w:r>
        <w:rPr>
          <w:rFonts w:ascii="Traditional Arabic" w:hAnsi="Traditional Arabic" w:cs="Traditional Arabic"/>
          <w:sz w:val="32"/>
          <w:szCs w:val="32"/>
          <w:rtl/>
        </w:rPr>
        <w:t>نقل المعنى من شخص لآخر من خلال العلامات أو الاشارات أو الرموز من نظام لغوي مفهوما ضمنيا للطرفين</w:t>
      </w:r>
      <w:r>
        <w:rPr>
          <w:rFonts w:hint="cs" w:ascii="Traditional Arabic" w:hAnsi="Traditional Arabic" w:cs="Traditional Arabic"/>
          <w:sz w:val="32"/>
          <w:szCs w:val="32"/>
          <w:rtl/>
          <w:lang w:val="en-US" w:bidi="ar-DZ"/>
        </w:rPr>
        <w:t>''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hint="cs" w:ascii="Traditional Arabic" w:hAnsi="Traditional Arabic" w:cs="Traditional Arabic"/>
          <w:sz w:val="32"/>
          <w:szCs w:val="32"/>
          <w:rtl/>
          <w:lang w:val="en-US" w:bidi="ar-DZ"/>
        </w:rPr>
        <w:t>،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كما يعتبر ميلار </w:t>
      </w:r>
      <w:r>
        <w:rPr>
          <w:rFonts w:ascii="Traditional Arabic" w:hAnsi="Traditional Arabic" w:cs="Traditional Arabic"/>
          <w:sz w:val="32"/>
          <w:szCs w:val="32"/>
        </w:rPr>
        <w:t xml:space="preserve">G. Miller  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أن الاتصال يحدث عندما توجد معلومة في مكان ما أو لدى شخص ما ، و نريد ايصالها الى مكان آخر أو شخص آخر</w:t>
      </w:r>
      <w:r>
        <w:rPr>
          <w:rFonts w:hint="cs" w:ascii="Traditional Arabic" w:hAnsi="Traditional Arabic" w:cs="Traditional Arabic"/>
          <w:sz w:val="32"/>
          <w:szCs w:val="32"/>
          <w:rtl/>
        </w:rPr>
        <w:t>. و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يعرف </w:t>
      </w:r>
      <w:r>
        <w:rPr>
          <w:rFonts w:ascii="Traditional Arabic" w:hAnsi="Traditional Arabic" w:cs="Traditional Arabic"/>
          <w:sz w:val="32"/>
          <w:szCs w:val="32"/>
        </w:rPr>
        <w:t xml:space="preserve">Cherry 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الاتصال بأنه استعمال الكلمات </w:t>
      </w:r>
      <w:r>
        <w:rPr>
          <w:rFonts w:hint="cs" w:ascii="Traditional Arabic" w:hAnsi="Traditional Arabic" w:cs="Traditional Arabic"/>
          <w:sz w:val="32"/>
          <w:szCs w:val="32"/>
          <w:rtl/>
        </w:rPr>
        <w:t>ا</w:t>
      </w:r>
      <w:r>
        <w:rPr>
          <w:rFonts w:ascii="Traditional Arabic" w:hAnsi="Traditional Arabic" w:cs="Traditional Arabic"/>
          <w:sz w:val="32"/>
          <w:szCs w:val="32"/>
          <w:rtl/>
        </w:rPr>
        <w:t>و الرسائل أو أي وسيلة مشابهة للمشاركة في المعلومة حول</w:t>
      </w:r>
      <w:r>
        <w:rPr>
          <w:rFonts w:hint="cs" w:ascii="Traditional Arabic" w:hAnsi="Traditional Arabic" w:cs="Traditional Arabic"/>
          <w:sz w:val="32"/>
          <w:szCs w:val="32"/>
          <w:rtl/>
        </w:rPr>
        <w:t xml:space="preserve"> وضوع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أو حدث</w:t>
      </w:r>
      <w:r>
        <w:rPr>
          <w:rFonts w:hint="cs" w:ascii="Traditional Arabic" w:hAnsi="Traditional Arabic" w:cs="Traditional Arabic"/>
          <w:sz w:val="32"/>
          <w:szCs w:val="32"/>
          <w:rtl/>
        </w:rPr>
        <w:t>.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14:paraId="3A3035E3">
      <w:pPr>
        <w:pStyle w:val="4"/>
        <w:numPr>
          <w:ilvl w:val="0"/>
          <w:numId w:val="2"/>
        </w:numPr>
        <w:spacing w:after="160" w:line="36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عناصر الاتصال : 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يتكون الاتصال من عناصر أساسية يمكن تلخيصها في النقاط التالية : </w:t>
      </w:r>
    </w:p>
    <w:p w14:paraId="66900814">
      <w:pPr>
        <w:bidi/>
        <w:spacing w:line="36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المرسل :</w:t>
      </w:r>
      <w:r>
        <w:rPr>
          <w:rFonts w:ascii="Traditional Arabic" w:hAnsi="Traditional Arabic" w:cs="Traditional Arabic"/>
          <w:sz w:val="32"/>
          <w:szCs w:val="32"/>
          <w:u w:val="single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هو مصدر الرسالة أو </w:t>
      </w:r>
      <w:r>
        <w:rPr>
          <w:rFonts w:hint="cs" w:ascii="Traditional Arabic" w:hAnsi="Traditional Arabic" w:cs="Traditional Arabic"/>
          <w:sz w:val="32"/>
          <w:szCs w:val="32"/>
          <w:rtl/>
        </w:rPr>
        <w:t>ال</w:t>
      </w:r>
      <w:r>
        <w:rPr>
          <w:rFonts w:ascii="Traditional Arabic" w:hAnsi="Traditional Arabic" w:cs="Traditional Arabic"/>
          <w:sz w:val="32"/>
          <w:szCs w:val="32"/>
          <w:rtl/>
        </w:rPr>
        <w:t>نقطة التي بدأت عندها عملية الاتصال</w:t>
      </w:r>
      <w:r>
        <w:rPr>
          <w:rFonts w:hint="cs" w:ascii="Traditional Arabic" w:hAnsi="Traditional Arabic" w:cs="Traditional Arabic"/>
          <w:sz w:val="32"/>
          <w:szCs w:val="32"/>
          <w:rtl/>
        </w:rPr>
        <w:t>.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14:paraId="3E92C41A">
      <w:pPr>
        <w:bidi/>
        <w:spacing w:line="36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الرسالة : 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و هي المحتوى ( المعاني أو الأفكار </w:t>
      </w:r>
      <w:r>
        <w:rPr>
          <w:rFonts w:hint="cs" w:ascii="Traditional Arabic" w:hAnsi="Traditional Arabic" w:cs="Traditional Arabic"/>
          <w:sz w:val="32"/>
          <w:szCs w:val="32"/>
          <w:rtl/>
        </w:rPr>
        <w:t xml:space="preserve">) </w:t>
      </w:r>
      <w:r>
        <w:rPr>
          <w:rFonts w:ascii="Traditional Arabic" w:hAnsi="Traditional Arabic" w:cs="Traditional Arabic"/>
          <w:sz w:val="32"/>
          <w:szCs w:val="32"/>
          <w:rtl/>
        </w:rPr>
        <w:t>الذي يريد المرسل أن ينقله الى المستقبل و يتم عادة التعبير عنها بالرموز اللغوية اللفظية أو الغير لفظية أو بهما معا</w:t>
      </w:r>
      <w:r>
        <w:rPr>
          <w:rFonts w:hint="cs" w:ascii="Traditional Arabic" w:hAnsi="Traditional Arabic" w:cs="Traditional Arabic"/>
          <w:sz w:val="32"/>
          <w:szCs w:val="32"/>
          <w:rtl/>
        </w:rPr>
        <w:t>.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14:paraId="1F79F54F">
      <w:pPr>
        <w:bidi/>
        <w:spacing w:line="36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الوسيلة : 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هي الطريقة أو القناة التي تنتقل بها الرسالة من المرسل إلى المستقبل</w:t>
      </w:r>
      <w:r>
        <w:rPr>
          <w:rFonts w:hint="cs" w:ascii="Traditional Arabic" w:hAnsi="Traditional Arabic" w:cs="Traditional Arabic"/>
          <w:sz w:val="32"/>
          <w:szCs w:val="32"/>
          <w:rtl/>
        </w:rPr>
        <w:t>.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14:paraId="24C4A5B4">
      <w:pPr>
        <w:bidi/>
        <w:spacing w:line="36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المستقل</w:t>
      </w:r>
      <w:r>
        <w:rPr>
          <w:rFonts w:ascii="Traditional Arabic" w:hAnsi="Traditional Arabic" w:cs="Traditional Arabic"/>
          <w:sz w:val="32"/>
          <w:szCs w:val="32"/>
          <w:u w:val="single"/>
          <w:rtl/>
        </w:rPr>
        <w:t xml:space="preserve"> : </w:t>
      </w:r>
      <w:r>
        <w:rPr>
          <w:rFonts w:ascii="Traditional Arabic" w:hAnsi="Traditional Arabic" w:cs="Traditional Arabic"/>
          <w:sz w:val="32"/>
          <w:szCs w:val="32"/>
          <w:rtl/>
        </w:rPr>
        <w:t>فهو الجهة أو الشخص الذي توجه له الرسالة و يستقبلها من خلال أحد أو كل حواسه المختلف ( السمع ،الشم، البصر ، الذوق و اللمس )</w:t>
      </w:r>
      <w:r>
        <w:rPr>
          <w:rFonts w:hint="cs" w:ascii="Traditional Arabic" w:hAnsi="Traditional Arabic" w:cs="Traditional Arabic"/>
          <w:sz w:val="32"/>
          <w:szCs w:val="32"/>
          <w:rtl/>
        </w:rPr>
        <w:t xml:space="preserve"> ثم يقوم بتفسير الرموز ويحاول ادراك معانيها.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14:paraId="2715A13D">
      <w:pPr>
        <w:bidi/>
        <w:spacing w:line="36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التغذية العكسية :  ( أو الاستجابة ) </w:t>
      </w:r>
    </w:p>
    <w:p w14:paraId="03D77981">
      <w:pPr>
        <w:bidi/>
        <w:spacing w:line="36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sz w:val="32"/>
          <w:szCs w:val="32"/>
          <w:rtl/>
        </w:rPr>
        <w:t xml:space="preserve">و هي اعادة ارسال الرسالة من المستقبل إلى المرسل و استلامه لها و تأكده من أنه تم فهمها ،و المرسل في هذه الحالة يلاحظ الموافقة أو عدم الموافقة مع مضمون الرسالة ، و سرعة حدوث </w:t>
      </w:r>
      <w:r>
        <w:rPr>
          <w:rFonts w:hint="cs" w:ascii="Traditional Arabic" w:hAnsi="Traditional Arabic" w:cs="Traditional Arabic"/>
          <w:sz w:val="32"/>
          <w:szCs w:val="32"/>
          <w:rtl/>
        </w:rPr>
        <w:t>التغذية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العكسية تختلف باختلاف الموقف ، و عملية ردود الفعل مهمة في عملية الاتصال حيث يتبين فيها إذا تمت عملية الاتصال بطريقة جديدة في جميع مراحلها أم لا .</w:t>
      </w:r>
    </w:p>
    <w:p w14:paraId="7C5D0341">
      <w:pPr>
        <w:bidi/>
        <w:spacing w:line="36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hint="cs" w:ascii="Traditional Arabic" w:hAnsi="Traditional Arabic" w:cs="Traditional Arabic"/>
          <w:sz w:val="32"/>
          <w:szCs w:val="32"/>
          <w:rtl/>
        </w:rPr>
        <w:t xml:space="preserve">2- </w:t>
      </w:r>
      <w:r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الفرق بين الاتصال و التواصل : </w:t>
      </w:r>
    </w:p>
    <w:p w14:paraId="1752DA10">
      <w:pPr>
        <w:bidi/>
        <w:spacing w:line="36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sz w:val="32"/>
          <w:szCs w:val="32"/>
          <w:rtl/>
        </w:rPr>
        <w:t xml:space="preserve">لا يحدث التواصل إلا بوجود عاملين مهمتين هما: </w:t>
      </w:r>
    </w:p>
    <w:p w14:paraId="60845E9E">
      <w:pPr>
        <w:pStyle w:val="4"/>
        <w:numPr>
          <w:ilvl w:val="0"/>
          <w:numId w:val="3"/>
        </w:numPr>
        <w:spacing w:after="160" w:line="36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u w:val="single"/>
        </w:rPr>
      </w:pPr>
      <w:r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اللغة : </w:t>
      </w:r>
      <w:r>
        <w:rPr>
          <w:rFonts w:ascii="Traditional Arabic" w:hAnsi="Traditional Arabic" w:cs="Traditional Arabic"/>
          <w:sz w:val="32"/>
          <w:szCs w:val="32"/>
          <w:rtl/>
        </w:rPr>
        <w:t>سواء كانت مكتوبة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</w:rPr>
        <w:t>أو محكية أو رمزية أو حركية إيمائية و من شروطها أن يفهمها المستقبل ، و</w:t>
      </w:r>
      <w:r>
        <w:rPr>
          <w:rFonts w:hint="cs" w:ascii="Traditional Arabic" w:hAnsi="Traditional Arabic" w:cs="Traditional Arabic"/>
          <w:sz w:val="32"/>
          <w:szCs w:val="32"/>
          <w:rtl/>
        </w:rPr>
        <w:t xml:space="preserve">لا </w:t>
      </w:r>
      <w:r>
        <w:rPr>
          <w:rFonts w:ascii="Traditional Arabic" w:hAnsi="Traditional Arabic" w:cs="Traditional Arabic"/>
          <w:sz w:val="32"/>
          <w:szCs w:val="32"/>
          <w:rtl/>
        </w:rPr>
        <w:t>يشترط أن يكون المرسل أو المستقبل من البشر فقد يكون أحدهما آلة  أو جهاز و اذا لم يفسر المستقبل الرسائل فعندها نقول إن الذي حدث هو الاتصال و ليس تواصل ، فالاتصال يكون في اتجاه واحد ، أما التواصل فهو في اتجاهين .</w:t>
      </w:r>
    </w:p>
    <w:p w14:paraId="512EC630">
      <w:pPr>
        <w:pStyle w:val="4"/>
        <w:numPr>
          <w:ilvl w:val="0"/>
          <w:numId w:val="3"/>
        </w:numPr>
        <w:spacing w:after="160" w:line="36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u w:val="single"/>
        </w:rPr>
      </w:pPr>
      <w:r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المناخ التواصل المادي و النفسي : </w:t>
      </w:r>
    </w:p>
    <w:p w14:paraId="0A7603C5">
      <w:pPr>
        <w:bidi/>
        <w:spacing w:line="360" w:lineRule="auto"/>
        <w:ind w:left="360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المادي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: مواد أو أجهزة</w:t>
      </w:r>
      <w:r>
        <w:rPr>
          <w:rFonts w:hint="cs" w:ascii="Traditional Arabic" w:hAnsi="Traditional Arabic" w:cs="Traditional Arabic"/>
          <w:sz w:val="32"/>
          <w:szCs w:val="32"/>
          <w:rtl/>
        </w:rPr>
        <w:t>.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14:paraId="6C7B585B">
      <w:pPr>
        <w:bidi/>
        <w:spacing w:line="360" w:lineRule="auto"/>
        <w:ind w:left="360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hint="cs" w:ascii="Traditional Arabic" w:hAnsi="Traditional Arabic" w:cs="Traditional Arabic"/>
          <w:b/>
          <w:bCs/>
          <w:sz w:val="32"/>
          <w:szCs w:val="32"/>
          <w:rtl/>
        </w:rPr>
        <w:t>ال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نفسي : </w:t>
      </w:r>
      <w:r>
        <w:rPr>
          <w:rFonts w:ascii="Traditional Arabic" w:hAnsi="Traditional Arabic" w:cs="Traditional Arabic"/>
          <w:sz w:val="32"/>
          <w:szCs w:val="32"/>
          <w:rtl/>
        </w:rPr>
        <w:t>حرية</w:t>
      </w:r>
      <w:r>
        <w:rPr>
          <w:rFonts w:hint="cs" w:ascii="Traditional Arabic" w:hAnsi="Traditional Arabic" w:cs="Traditional Arabic"/>
          <w:sz w:val="32"/>
          <w:szCs w:val="32"/>
          <w:rtl/>
        </w:rPr>
        <w:t>،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متسامح ، انفتاح ، مرونة ، استعداد .</w:t>
      </w:r>
    </w:p>
    <w:p w14:paraId="52F99950">
      <w:pPr>
        <w:bidi/>
        <w:spacing w:line="360" w:lineRule="auto"/>
        <w:ind w:left="360"/>
        <w:jc w:val="both"/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</w:pPr>
      <w:r>
        <w:rPr>
          <w:rFonts w:hint="cs" w:ascii="Traditional Arabic" w:hAnsi="Traditional Arabic" w:cs="Traditional Arabic"/>
          <w:sz w:val="32"/>
          <w:szCs w:val="32"/>
          <w:rtl/>
        </w:rPr>
        <w:t>فالفعل</w:t>
      </w:r>
      <w:r>
        <w:rPr>
          <w:rFonts w:ascii="Traditional Arabic" w:hAnsi="Traditional Arabic" w:cs="Traditional Arabic"/>
          <w:color w:val="FF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>تواصل</w:t>
      </w:r>
      <w:r>
        <w:rPr>
          <w:rFonts w:ascii="Traditional Arabic" w:hAnsi="Traditional Arabic" w:cs="Traditional Arabic"/>
          <w:color w:val="FF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>يشير الى حدوث المشاركة بين طرفين ، أما الاتصال المأخوذ عن كلمة اتصل  فيعني وصل شيء بشيء ، و هذا يشير إلى رغبة أحد الطرفين بإقامة علاقة مع الآخر ، قد يستجيب متفاعل</w:t>
      </w:r>
      <w:r>
        <w:rPr>
          <w:rFonts w:hint="cs"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>ا</w:t>
      </w:r>
      <w:r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 xml:space="preserve"> مع تلك </w:t>
      </w:r>
      <w:r>
        <w:rPr>
          <w:rFonts w:hint="cs" w:ascii="Traditional Arabic" w:hAnsi="Traditional Arabic" w:cs="Traditional Arabic"/>
          <w:sz w:val="32"/>
          <w:szCs w:val="32"/>
          <w:rtl/>
        </w:rPr>
        <w:t>الرغبة</w:t>
      </w:r>
      <w:r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 xml:space="preserve"> أو قد يرفضها</w:t>
      </w:r>
      <w:r>
        <w:rPr>
          <w:rFonts w:hint="cs"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>.</w:t>
      </w:r>
    </w:p>
    <w:p w14:paraId="4C7B6E73">
      <w:pPr>
        <w:bidi/>
        <w:spacing w:after="160" w:line="360" w:lineRule="auto"/>
        <w:jc w:val="both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cs" w:ascii="Traditional Arabic" w:hAnsi="Traditional Arabic" w:cs="Traditional Arabic"/>
          <w:b/>
          <w:bCs/>
          <w:color w:val="000000" w:themeColor="text1"/>
          <w:sz w:val="32"/>
          <w:szCs w:val="32"/>
          <w:u w:val="single"/>
          <w:rtl/>
          <w14:textFill>
            <w14:solidFill>
              <w14:schemeClr w14:val="tx1"/>
            </w14:solidFill>
          </w14:textFill>
        </w:rPr>
        <w:t>3-</w:t>
      </w:r>
      <w:r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u w:val="single"/>
          <w:rtl/>
          <w14:textFill>
            <w14:solidFill>
              <w14:schemeClr w14:val="tx1"/>
            </w14:solidFill>
          </w14:textFill>
        </w:rPr>
        <w:t xml:space="preserve">الإتصال و التواصل الأسري : </w:t>
      </w:r>
    </w:p>
    <w:p w14:paraId="36490A32">
      <w:pPr>
        <w:bidi/>
        <w:spacing w:line="360" w:lineRule="auto"/>
        <w:jc w:val="both"/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</w:pPr>
      <w:r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>الاتصال هو القدرة على الاستمتاع و الانتباه و الادراك و الاستجابة اللفظية و الغير لفظية و هو مهارة يمكن أن يتعلمها معظم الناس ، و الاتصال الأسري هو " التفاعل بين أفراد الأسرة  الواحدة عن طريق المناقشة و الحديث عن كل ما يتعلق بشؤون الاسرة من أهداف و عقبات ، ووضع حلو</w:t>
      </w:r>
      <w:r>
        <w:rPr>
          <w:rFonts w:hint="cs"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 xml:space="preserve">ل </w:t>
      </w:r>
      <w:r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>لها ، و ذلك يتبادل الافكار و الآراء الجماعية حول محاور</w:t>
      </w:r>
      <w:r>
        <w:rPr>
          <w:rFonts w:hint="cs"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 xml:space="preserve"> عدة</w:t>
      </w:r>
      <w:r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>م</w:t>
      </w:r>
      <w:r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 xml:space="preserve">ما يؤدي إلى خلق الألفة </w:t>
      </w:r>
      <w:r>
        <w:rPr>
          <w:rFonts w:hint="cs"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>''.</w:t>
      </w:r>
      <w:r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 xml:space="preserve"> </w:t>
      </w:r>
    </w:p>
    <w:p w14:paraId="2B18E087">
      <w:pPr>
        <w:bidi/>
        <w:spacing w:line="360" w:lineRule="auto"/>
        <w:jc w:val="both"/>
        <w:rPr>
          <w:rFonts w:ascii="Traditional Arabic" w:hAnsi="Traditional Arabic" w:cs="Traditional Arabic"/>
          <w:color w:val="000000" w:themeColor="text1"/>
          <w:sz w:val="32"/>
          <w:szCs w:val="32"/>
          <w:rtl/>
          <w:lang w:bidi="ar-DZ"/>
          <w14:textFill>
            <w14:solidFill>
              <w14:schemeClr w14:val="tx1"/>
            </w14:solidFill>
          </w14:textFill>
        </w:rPr>
      </w:pPr>
      <w:r>
        <w:rPr>
          <w:rFonts w:hint="cs"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 xml:space="preserve">و </w:t>
      </w:r>
      <w:r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 xml:space="preserve">يمكن تعريف الاتصال الأسري بأنه الإحتكاك المتبادل بين أفراد الاسرة الواحدة و الذي يتم عادة عن طريق المعاشرة سواء بالحوار اللغوي أو التواصل المعيشي و التفاعلي داخل محيط معين ، وهو تلك العلاقة التي تقوم بين أدوار الزوج و الزوجة و الأبناء بما تحدده الأسرة ، و يقصد أيضا طبيعة الإتصالات و التفاعلات التي تقع بين أعضاء الأسرة و من تلك العلاقة التي تقع بين الزوج و الزوجة و بين </w:t>
      </w:r>
      <w:r>
        <w:rPr>
          <w:rFonts w:hint="cs"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>الآباء</w:t>
      </w:r>
      <w:r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 xml:space="preserve"> و الأبناء و بين الأبناء أنفسهم. </w:t>
      </w:r>
    </w:p>
    <w:p w14:paraId="746A7601">
      <w:pPr>
        <w:bidi/>
        <w:spacing w:line="360" w:lineRule="auto"/>
        <w:jc w:val="both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u w:val="single"/>
          <w:rtl/>
          <w14:textFill>
            <w14:solidFill>
              <w14:schemeClr w14:val="tx1"/>
            </w14:solidFill>
          </w14:textFill>
        </w:rPr>
      </w:pPr>
      <w:r>
        <w:rPr>
          <w:rFonts w:hint="cs" w:ascii="Traditional Arabic" w:hAnsi="Traditional Arabic" w:cs="Traditional Arabic"/>
          <w:b/>
          <w:bCs/>
          <w:color w:val="000000" w:themeColor="text1"/>
          <w:sz w:val="32"/>
          <w:szCs w:val="32"/>
          <w:u w:val="single"/>
          <w:rtl/>
          <w14:textFill>
            <w14:solidFill>
              <w14:schemeClr w14:val="tx1"/>
            </w14:solidFill>
          </w14:textFill>
        </w:rPr>
        <w:t xml:space="preserve">4- </w:t>
      </w:r>
      <w:r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u w:val="single"/>
          <w:rtl/>
          <w14:textFill>
            <w14:solidFill>
              <w14:schemeClr w14:val="tx1"/>
            </w14:solidFill>
          </w14:textFill>
        </w:rPr>
        <w:t xml:space="preserve">نظرية الإتصال حسب مدرسة </w:t>
      </w:r>
      <w:r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Palo Alto  </w:t>
      </w:r>
      <w:r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u w:val="single"/>
          <w:rtl/>
          <w14:textFill>
            <w14:solidFill>
              <w14:schemeClr w14:val="tx1"/>
            </w14:solidFill>
          </w14:textFill>
        </w:rPr>
        <w:t xml:space="preserve">: </w:t>
      </w:r>
    </w:p>
    <w:p w14:paraId="333DF1D6">
      <w:pPr>
        <w:bidi/>
        <w:spacing w:line="360" w:lineRule="auto"/>
        <w:jc w:val="both"/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</w:pPr>
      <w:r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 xml:space="preserve">تم بناء هذه النظرية انطلاقا من أعمال </w:t>
      </w:r>
      <w:r>
        <w:rPr>
          <w:rFonts w:ascii="Traditional Arabic" w:hAnsi="Traditional Arabic" w:cs="Traditional Arabic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Bateson  </w:t>
      </w:r>
      <w:r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 xml:space="preserve"> و مجموعة من باحثي مدرسة </w:t>
      </w:r>
      <w:r>
        <w:rPr>
          <w:rFonts w:ascii="Traditional Arabic" w:hAnsi="Traditional Arabic" w:cs="Traditional Arabic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Palo -Alto</w:t>
      </w:r>
      <w:r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 xml:space="preserve"> التي ظهرت سنة 1957، أين تمت دراسة الأثار البراغماتية للاتصال الإنساني ، بمعنى آثاره على السلوك ، مع التركيز خصوصا على اضطرابات هذا السلوك ، فكانت اذا هي أولى المدارس التي قامت بدراسة الإتصال في ال</w:t>
      </w:r>
      <w:r>
        <w:rPr>
          <w:rFonts w:hint="cs"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>انساق</w:t>
      </w:r>
      <w:r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 xml:space="preserve"> الأسرية .و في عام 1967 نشرت مجموعة باحثين من معهد الأبحاث العقلية خلاصة خبرتهم في كتاب : " برجما</w:t>
      </w:r>
      <w:r>
        <w:rPr>
          <w:rFonts w:hint="cs"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>ت</w:t>
      </w:r>
      <w:r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 xml:space="preserve">يات الإتصال الانساني " </w:t>
      </w:r>
      <w:r>
        <w:rPr>
          <w:rFonts w:ascii="Traditional Arabic" w:hAnsi="Traditional Arabic" w:cs="Traditional Arabic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Pragmatics of Human coummunication</w:t>
      </w:r>
      <w:r>
        <w:rPr>
          <w:rFonts w:hint="cs"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>والذي يمثل توليفة من نظرية الإتصال و نظرية الأنساق و الأمراض</w:t>
      </w:r>
      <w:r>
        <w:rPr>
          <w:rFonts w:hint="cs"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 xml:space="preserve"> النفسية</w:t>
      </w:r>
      <w:r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 xml:space="preserve"> م</w:t>
      </w:r>
      <w:r>
        <w:rPr>
          <w:rFonts w:hint="cs"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>ع</w:t>
      </w:r>
      <w:r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 xml:space="preserve"> لمسات من الفلسفة و الأدب و الرياضيات</w:t>
      </w:r>
      <w:r>
        <w:rPr>
          <w:rFonts w:hint="cs"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>.</w:t>
      </w:r>
    </w:p>
    <w:p w14:paraId="6A7360C0">
      <w:pPr>
        <w:bidi/>
        <w:spacing w:line="360" w:lineRule="auto"/>
        <w:jc w:val="both"/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</w:pPr>
      <w:r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 xml:space="preserve">و ما يميز أيضا هذه النظرية أن مدرسة  </w:t>
      </w:r>
      <w:r>
        <w:rPr>
          <w:rFonts w:ascii="Traditional Arabic" w:hAnsi="Traditional Arabic" w:cs="Traditional Arabic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Palo- Alto </w:t>
      </w:r>
      <w:r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 xml:space="preserve"> تعدت المفهوم الضيق للاتصال المنخرط في النموذج اللفظي اللاإرادي و الشعوري لت</w:t>
      </w:r>
      <w:r>
        <w:rPr>
          <w:rFonts w:hint="cs"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>هت</w:t>
      </w:r>
      <w:r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 xml:space="preserve">م بجوانب أخرى تتميز بما يلي : </w:t>
      </w:r>
    </w:p>
    <w:p w14:paraId="6753A6ED">
      <w:pPr>
        <w:bidi/>
        <w:spacing w:line="360" w:lineRule="auto"/>
        <w:jc w:val="both"/>
        <w:rPr>
          <w:rFonts w:ascii="Traditional Arabic" w:hAnsi="Traditional Arabic" w:cs="Traditional Arabic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 xml:space="preserve">-الاهتمام ببراغماتية الاتصال من خلال دراسة ديناميكية للعلاقات بين المرسل و المستقبل مع الاعتراف بقيمة و ضرورة الرسائل و ترجمة الاشارات التي تحملها ، بالإضافة إلى الخصائص النفسية و المعاني . </w:t>
      </w:r>
    </w:p>
    <w:p w14:paraId="0F37B1A2">
      <w:pPr>
        <w:bidi/>
        <w:spacing w:line="360" w:lineRule="auto"/>
        <w:jc w:val="both"/>
        <w:rPr>
          <w:rFonts w:ascii="Traditional Arabic" w:hAnsi="Traditional Arabic" w:cs="Traditional Arabic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>-براغماتية الاتصال ( حركات ، اشارة ، ملامح الوجه ..) و الاهتمام بتأثيرات الاتصال على السلوك ، فما يوج</w:t>
      </w:r>
      <w:r>
        <w:rPr>
          <w:rFonts w:hint="cs"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>د</w:t>
      </w:r>
      <w:r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 xml:space="preserve"> بين المرسل و المرسل إليه بطريق قصدي أو غير قصدي هو الاتصال .</w:t>
      </w:r>
    </w:p>
    <w:p w14:paraId="66A65E07">
      <w:pPr>
        <w:bidi/>
        <w:spacing w:line="360" w:lineRule="auto"/>
        <w:jc w:val="both"/>
        <w:rPr>
          <w:rFonts w:ascii="Traditional Arabic" w:hAnsi="Traditional Arabic" w:cs="Traditional Arabic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 xml:space="preserve">-إن استحالة عدم الاتصال يؤدي الى اعتبار الجهاز </w:t>
      </w:r>
      <w:r>
        <w:rPr>
          <w:rFonts w:hint="cs"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>النفسي</w:t>
      </w:r>
      <w:r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 xml:space="preserve"> عبارة عن علبة سوداء لا يمكن التعرف على ما بداخلها الى عن طريق السلوك .</w:t>
      </w:r>
    </w:p>
    <w:p w14:paraId="17722C01">
      <w:pPr>
        <w:bidi/>
        <w:spacing w:line="360" w:lineRule="auto"/>
        <w:jc w:val="both"/>
        <w:rPr>
          <w:rFonts w:ascii="Traditional Arabic" w:hAnsi="Traditional Arabic" w:cs="Traditional Arabic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>-إن الاتصال يمثل مجموعة من القواعد التي تخضع بعض عناصرها لتعديلات بواسطة التي تحدث ضمن سيرورة التفاعل .</w:t>
      </w:r>
    </w:p>
    <w:p w14:paraId="120EE6B3">
      <w:pPr>
        <w:bidi/>
        <w:spacing w:line="360" w:lineRule="auto"/>
        <w:jc w:val="both"/>
        <w:rPr>
          <w:rFonts w:ascii="Traditional Arabic" w:hAnsi="Traditional Arabic" w:cs="Traditional Arabic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>-سيرور</w:t>
      </w:r>
      <w:r>
        <w:rPr>
          <w:rFonts w:hint="cs"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>ات</w:t>
      </w:r>
      <w:r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 xml:space="preserve"> الاتصال هي أنساق من التغذية الرجعية تجعل من السلوك الإتصالي ردة فعل لما استقبله و لما سيصدره </w:t>
      </w:r>
      <w:r>
        <w:rPr>
          <w:rFonts w:ascii="Traditional Arabic" w:hAnsi="Traditional Arabic" w:cs="Traditional Arabic"/>
          <w:sz w:val="32"/>
          <w:szCs w:val="32"/>
          <w:rtl/>
        </w:rPr>
        <w:t>مل</w:t>
      </w:r>
      <w:r>
        <w:rPr>
          <w:rFonts w:hint="cs" w:ascii="Traditional Arabic" w:hAnsi="Traditional Arabic" w:cs="Traditional Arabic"/>
          <w:sz w:val="32"/>
          <w:szCs w:val="32"/>
          <w:rtl/>
        </w:rPr>
        <w:t xml:space="preserve">حقا </w:t>
      </w:r>
      <w:r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 xml:space="preserve">كإرسال و عليه يصعب ضمن هذه </w:t>
      </w:r>
      <w:r>
        <w:rPr>
          <w:rFonts w:ascii="Traditional Arabic" w:hAnsi="Traditional Arabic" w:cs="Traditional Arabic"/>
          <w:sz w:val="32"/>
          <w:szCs w:val="32"/>
          <w:rtl/>
        </w:rPr>
        <w:t>السببية</w:t>
      </w:r>
      <w:r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 xml:space="preserve">  ال</w:t>
      </w:r>
      <w:r>
        <w:rPr>
          <w:rFonts w:hint="cs"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>د</w:t>
      </w:r>
      <w:r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>ا</w:t>
      </w:r>
      <w:r>
        <w:rPr>
          <w:rFonts w:hint="cs"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>ئ</w:t>
      </w:r>
      <w:r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>رية معرفة بداية الاتصال و نهايته .</w:t>
      </w:r>
    </w:p>
    <w:p w14:paraId="60B52DAD">
      <w:pPr>
        <w:bidi/>
        <w:spacing w:line="360" w:lineRule="auto"/>
        <w:jc w:val="both"/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</w:pPr>
      <w:r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>-السوي و المرضي هي مف</w:t>
      </w:r>
      <w:r>
        <w:rPr>
          <w:rFonts w:hint="cs"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>ا</w:t>
      </w:r>
      <w:r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>هيم نسبية بما أن كل سلوك يأخذ معناه من خلال السياق فيما يوصف بالسلوك المرضي في سياق ما قد يكون عاديا في سياق آخر ، و العكس صحيح ، فهذه الخصائص الفردية في المقاربة النسقية ماهي إلا مميزات سيرورات التفاعل</w:t>
      </w:r>
      <w:r>
        <w:rPr>
          <w:rFonts w:hint="cs"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>.</w:t>
      </w:r>
    </w:p>
    <w:p w14:paraId="21A63F15">
      <w:pPr>
        <w:bidi/>
        <w:spacing w:line="360" w:lineRule="auto"/>
        <w:jc w:val="both"/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</w:pPr>
    </w:p>
    <w:p w14:paraId="01CEDE6D">
      <w:pPr>
        <w:bidi/>
        <w:spacing w:line="360" w:lineRule="auto"/>
        <w:jc w:val="both"/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</w:pPr>
    </w:p>
    <w:p w14:paraId="7837AE3F">
      <w:pPr>
        <w:bidi/>
        <w:spacing w:line="360" w:lineRule="auto"/>
        <w:jc w:val="both"/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</w:pPr>
    </w:p>
    <w:p w14:paraId="0B249F01">
      <w:pPr>
        <w:bidi/>
        <w:spacing w:line="360" w:lineRule="auto"/>
        <w:jc w:val="both"/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</w:pPr>
    </w:p>
    <w:p w14:paraId="16F49400">
      <w:pPr>
        <w:bidi/>
        <w:spacing w:line="360" w:lineRule="auto"/>
        <w:jc w:val="both"/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</w:pPr>
    </w:p>
    <w:p w14:paraId="3FDE850A">
      <w:pPr>
        <w:bidi/>
        <w:spacing w:line="360" w:lineRule="auto"/>
        <w:jc w:val="both"/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</w:pPr>
    </w:p>
    <w:p w14:paraId="56A29D95">
      <w:pPr>
        <w:bidi/>
        <w:spacing w:line="360" w:lineRule="auto"/>
        <w:jc w:val="both"/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</w:pPr>
    </w:p>
    <w:p w14:paraId="37844BE0">
      <w:pPr>
        <w:bidi/>
        <w:spacing w:line="360" w:lineRule="auto"/>
        <w:jc w:val="both"/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</w:pPr>
    </w:p>
    <w:p w14:paraId="695F95AE">
      <w:pPr>
        <w:bidi/>
        <w:spacing w:line="360" w:lineRule="auto"/>
        <w:jc w:val="both"/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</w:pPr>
    </w:p>
    <w:p w14:paraId="12FE3517">
      <w:pPr>
        <w:bidi/>
        <w:spacing w:line="360" w:lineRule="auto"/>
        <w:jc w:val="both"/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</w:pPr>
    </w:p>
    <w:p w14:paraId="3D477704">
      <w:pPr>
        <w:bidi/>
        <w:spacing w:line="360" w:lineRule="auto"/>
        <w:jc w:val="both"/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</w:pPr>
    </w:p>
    <w:p w14:paraId="79ADAF1D">
      <w:pPr>
        <w:bidi/>
        <w:spacing w:line="360" w:lineRule="auto"/>
        <w:jc w:val="both"/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</w:pPr>
    </w:p>
    <w:p w14:paraId="1723E380">
      <w:pPr>
        <w:bidi/>
        <w:spacing w:line="360" w:lineRule="auto"/>
        <w:jc w:val="both"/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</w:pPr>
    </w:p>
    <w:p w14:paraId="56DB51A2">
      <w:pPr>
        <w:bidi/>
        <w:spacing w:line="360" w:lineRule="auto"/>
        <w:jc w:val="center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u w:val="single"/>
          <w:rtl/>
          <w:lang w:bidi="ar-DZ"/>
          <w14:textFill>
            <w14:solidFill>
              <w14:schemeClr w14:val="tx1"/>
            </w14:solidFill>
          </w14:textFill>
        </w:rPr>
      </w:pPr>
      <w:r>
        <w:rPr>
          <w:rFonts w:hint="cs" w:ascii="Traditional Arabic" w:hAnsi="Traditional Arabic" w:cs="Traditional Arabic"/>
          <w:b/>
          <w:bCs/>
          <w:color w:val="000000" w:themeColor="text1"/>
          <w:sz w:val="32"/>
          <w:szCs w:val="32"/>
          <w:u w:val="single"/>
          <w:rtl/>
          <w14:textFill>
            <w14:solidFill>
              <w14:schemeClr w14:val="tx1"/>
            </w14:solidFill>
          </w14:textFill>
        </w:rPr>
        <w:t>المحاضرة السا</w:t>
      </w:r>
      <w:r>
        <w:rPr>
          <w:rFonts w:hint="cs" w:ascii="Traditional Arabic" w:hAnsi="Traditional Arabic" w:cs="Traditional Arabic"/>
          <w:b/>
          <w:bCs/>
          <w:color w:val="000000" w:themeColor="text1"/>
          <w:sz w:val="32"/>
          <w:szCs w:val="32"/>
          <w:u w:val="single"/>
          <w:rtl/>
          <w:lang w:bidi="ar-DZ"/>
          <w14:textFill>
            <w14:solidFill>
              <w14:schemeClr w14:val="tx1"/>
            </w14:solidFill>
          </w14:textFill>
        </w:rPr>
        <w:t>بعة</w:t>
      </w:r>
      <w:r>
        <w:rPr>
          <w:rFonts w:hint="cs" w:ascii="Traditional Arabic" w:hAnsi="Traditional Arabic" w:cs="Traditional Arabic"/>
          <w:b/>
          <w:bCs/>
          <w:color w:val="000000" w:themeColor="text1"/>
          <w:sz w:val="32"/>
          <w:szCs w:val="32"/>
          <w:u w:val="single"/>
          <w:rtl/>
          <w14:textFill>
            <w14:solidFill>
              <w14:schemeClr w14:val="tx1"/>
            </w14:solidFill>
          </w14:textFill>
        </w:rPr>
        <w:t xml:space="preserve"> (تابع للمحاضرة </w:t>
      </w:r>
      <w:r>
        <w:rPr>
          <w:rFonts w:hint="cs" w:ascii="Traditional Arabic" w:hAnsi="Traditional Arabic" w:cs="Traditional Arabic"/>
          <w:b/>
          <w:bCs/>
          <w:color w:val="000000" w:themeColor="text1"/>
          <w:sz w:val="32"/>
          <w:szCs w:val="32"/>
          <w:u w:val="single"/>
          <w:rtl/>
          <w:lang w:bidi="ar-DZ"/>
          <w14:textFill>
            <w14:solidFill>
              <w14:schemeClr w14:val="tx1"/>
            </w14:solidFill>
          </w14:textFill>
        </w:rPr>
        <w:t>السادسة</w:t>
      </w:r>
      <w:bookmarkStart w:id="0" w:name="_GoBack"/>
      <w:bookmarkEnd w:id="0"/>
      <w:r>
        <w:rPr>
          <w:rFonts w:hint="cs" w:ascii="Traditional Arabic" w:hAnsi="Traditional Arabic" w:cs="Traditional Arabic"/>
          <w:b/>
          <w:bCs/>
          <w:color w:val="000000" w:themeColor="text1"/>
          <w:sz w:val="32"/>
          <w:szCs w:val="32"/>
          <w:u w:val="single"/>
          <w:rtl/>
          <w14:textFill>
            <w14:solidFill>
              <w14:schemeClr w14:val="tx1"/>
            </w14:solidFill>
          </w14:textFill>
        </w:rPr>
        <w:t>)</w:t>
      </w:r>
    </w:p>
    <w:p w14:paraId="36D78D2B">
      <w:pPr>
        <w:bidi/>
        <w:spacing w:line="360" w:lineRule="auto"/>
        <w:jc w:val="both"/>
        <w:rPr>
          <w:rFonts w:ascii="Traditional Arabic" w:hAnsi="Traditional Arabic" w:cs="Traditional Arabic"/>
          <w:color w:val="000000" w:themeColor="text1"/>
          <w:sz w:val="32"/>
          <w:szCs w:val="32"/>
          <w:u w:val="single"/>
          <w:rtl/>
          <w14:textFill>
            <w14:solidFill>
              <w14:schemeClr w14:val="tx1"/>
            </w14:solidFill>
          </w14:textFill>
        </w:rPr>
      </w:pPr>
      <w:r>
        <w:rPr>
          <w:rFonts w:hint="cs" w:ascii="Traditional Arabic" w:hAnsi="Traditional Arabic" w:cs="Traditional Arabic"/>
          <w:b/>
          <w:bCs/>
          <w:color w:val="000000" w:themeColor="text1"/>
          <w:sz w:val="32"/>
          <w:szCs w:val="32"/>
          <w:u w:val="single"/>
          <w:rtl/>
          <w14:textFill>
            <w14:solidFill>
              <w14:schemeClr w14:val="tx1"/>
            </w14:solidFill>
          </w14:textFill>
        </w:rPr>
        <w:t xml:space="preserve">5- </w:t>
      </w:r>
      <w:r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u w:val="single"/>
          <w:rtl/>
          <w14:textFill>
            <w14:solidFill>
              <w14:schemeClr w14:val="tx1"/>
            </w14:solidFill>
          </w14:textFill>
        </w:rPr>
        <w:t>مبادئ و</w:t>
      </w:r>
      <w:r>
        <w:rPr>
          <w:rFonts w:hint="cs" w:ascii="Traditional Arabic" w:hAnsi="Traditional Arabic" w:cs="Traditional Arabic"/>
          <w:b/>
          <w:bCs/>
          <w:color w:val="000000" w:themeColor="text1"/>
          <w:sz w:val="32"/>
          <w:szCs w:val="32"/>
          <w:u w:val="single"/>
          <w:rtl/>
          <w14:textFill>
            <w14:solidFill>
              <w14:schemeClr w14:val="tx1"/>
            </w14:solidFill>
          </w14:textFill>
        </w:rPr>
        <w:t>م</w:t>
      </w:r>
      <w:r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u w:val="single"/>
          <w:rtl/>
          <w14:textFill>
            <w14:solidFill>
              <w14:schemeClr w14:val="tx1"/>
            </w14:solidFill>
          </w14:textFill>
        </w:rPr>
        <w:t>س</w:t>
      </w:r>
      <w:r>
        <w:rPr>
          <w:rFonts w:hint="cs" w:ascii="Traditional Arabic" w:hAnsi="Traditional Arabic" w:cs="Traditional Arabic"/>
          <w:b/>
          <w:bCs/>
          <w:color w:val="000000" w:themeColor="text1"/>
          <w:sz w:val="32"/>
          <w:szCs w:val="32"/>
          <w:u w:val="single"/>
          <w:rtl/>
          <w14:textFill>
            <w14:solidFill>
              <w14:schemeClr w14:val="tx1"/>
            </w14:solidFill>
          </w14:textFill>
        </w:rPr>
        <w:t>ل</w:t>
      </w:r>
      <w:r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u w:val="single"/>
          <w:rtl/>
          <w14:textFill>
            <w14:solidFill>
              <w14:schemeClr w14:val="tx1"/>
            </w14:solidFill>
          </w14:textFill>
        </w:rPr>
        <w:t xml:space="preserve">مات الاتصال : </w:t>
      </w:r>
    </w:p>
    <w:p w14:paraId="064F71E2">
      <w:pPr>
        <w:pStyle w:val="4"/>
        <w:numPr>
          <w:ilvl w:val="0"/>
          <w:numId w:val="2"/>
        </w:numPr>
        <w:spacing w:line="360" w:lineRule="auto"/>
        <w:jc w:val="center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>استحالة عدم التواصل :</w:t>
      </w:r>
    </w:p>
    <w:p w14:paraId="30D0949D">
      <w:pPr>
        <w:pStyle w:val="4"/>
        <w:numPr>
          <w:ilvl w:val="0"/>
          <w:numId w:val="2"/>
        </w:numPr>
        <w:spacing w:line="360" w:lineRule="auto"/>
        <w:jc w:val="center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lang w:val="fr-FR"/>
          <w14:textFill>
            <w14:solidFill>
              <w14:schemeClr w14:val="tx1"/>
            </w14:solidFill>
          </w14:textFill>
        </w:rPr>
      </w:pPr>
      <w:r>
        <w:rPr>
          <w:rFonts w:ascii="Traditional Arabic" w:hAnsi="Traditional Arabic" w:eastAsia="Times New Roman" w:cs="Traditional Arabic"/>
          <w:b/>
          <w:bCs/>
          <w:sz w:val="32"/>
          <w:szCs w:val="32"/>
          <w:lang w:val="fr-FR"/>
        </w:rPr>
        <w:t>L'impossibilité de ne pas communiquer</w:t>
      </w:r>
    </w:p>
    <w:p w14:paraId="4CE216A3">
      <w:pPr>
        <w:bidi/>
        <w:spacing w:line="360" w:lineRule="auto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sz w:val="32"/>
          <w:szCs w:val="32"/>
          <w:rtl/>
        </w:rPr>
        <w:t xml:space="preserve">مع العلم أن هذه المسلمة كانت محل نقاشات كبيرة </w:t>
      </w:r>
      <w:r>
        <w:rPr>
          <w:rFonts w:hint="cs" w:ascii="Traditional Arabic" w:hAnsi="Traditional Arabic" w:cs="Traditional Arabic"/>
          <w:sz w:val="32"/>
          <w:szCs w:val="32"/>
          <w:rtl/>
        </w:rPr>
        <w:t>الا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أنها تمثل بعدا جوهريا في النموذج المقدم ، حيث أنها تعتبر أن كل السلوكات البشرية لها قدرة تواصلية بغض النظر عن نية أو قصد المرسل في جعل هذا السلوك يفسر بكونه رسالة ، مثلا :تعتبر هذه المسلمة أن "الصمت العلاجي " هو في حد ذاته تواصل لأن المستقبل يحمل على رسالة مفاذها " أنا غاضب منك " </w:t>
      </w:r>
      <w:r>
        <w:rPr>
          <w:rFonts w:hint="cs" w:ascii="Traditional Arabic" w:hAnsi="Traditional Arabic" w:cs="Traditional Arabic"/>
          <w:sz w:val="32"/>
          <w:szCs w:val="32"/>
          <w:rtl/>
        </w:rPr>
        <w:t>،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أما الشخص الذي يصل متأخرا دائما يعبر عن عدم اهتمامه بال</w:t>
      </w:r>
      <w:r>
        <w:rPr>
          <w:rFonts w:hint="cs" w:ascii="Traditional Arabic" w:hAnsi="Traditional Arabic" w:cs="Traditional Arabic"/>
          <w:sz w:val="32"/>
          <w:szCs w:val="32"/>
          <w:rtl/>
        </w:rPr>
        <w:t>ع</w:t>
      </w:r>
      <w:r>
        <w:rPr>
          <w:rFonts w:ascii="Traditional Arabic" w:hAnsi="Traditional Arabic" w:cs="Traditional Arabic"/>
          <w:sz w:val="32"/>
          <w:szCs w:val="32"/>
          <w:rtl/>
        </w:rPr>
        <w:t>مل بغض النظر</w:t>
      </w:r>
      <w:r>
        <w:rPr>
          <w:rFonts w:hint="cs"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</w:rPr>
        <w:t>عن ني</w:t>
      </w:r>
      <w:r>
        <w:rPr>
          <w:rFonts w:hint="cs" w:ascii="Traditional Arabic" w:hAnsi="Traditional Arabic" w:cs="Traditional Arabic"/>
          <w:sz w:val="32"/>
          <w:szCs w:val="32"/>
          <w:rtl/>
        </w:rPr>
        <w:t>ته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في إبرا ر  ذلك أم لا. </w:t>
      </w:r>
      <w:r>
        <w:rPr>
          <w:rFonts w:ascii="Traditional Arabic" w:hAnsi="Traditional Arabic" w:cs="Traditional Arabic"/>
          <w:sz w:val="32"/>
          <w:szCs w:val="32"/>
          <w:rtl/>
        </w:rPr>
        <w:br w:type="textWrapping"/>
      </w:r>
      <w:r>
        <w:rPr>
          <w:rFonts w:ascii="Traditional Arabic" w:hAnsi="Traditional Arabic" w:cs="Traditional Arabic"/>
          <w:sz w:val="32"/>
          <w:szCs w:val="32"/>
          <w:rtl/>
        </w:rPr>
        <w:t>وبالتالي إذا اعتبرنا أن التواصل على أنه عبارة عن نقل معلومة و نهتم بالسياقات التي تعمل على إرسال وعلى استقبال الرسالة ، فيمكن أن تؤكد أن كل السلوكات لها قيمة رسالة سواء كانت حاملة للمعلومة ، وهنا بصفة مستقلة عن نية المرسل أو المستقبل . فالنمط اللفظي لا ينقل إلا جزء صغير من المعلومة بين الأشخاص ، لكننا عادة ما</w:t>
      </w:r>
      <w:r>
        <w:rPr>
          <w:rFonts w:hint="cs"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</w:rPr>
        <w:t>نكون أكثر انتباها لما نقول مما نحن انتباها لما نفعل.</w:t>
      </w:r>
    </w:p>
    <w:p w14:paraId="188B4F9F">
      <w:pPr>
        <w:pStyle w:val="4"/>
        <w:numPr>
          <w:ilvl w:val="0"/>
          <w:numId w:val="2"/>
        </w:numPr>
        <w:spacing w:after="160" w:line="36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مستويات الاتصال من جانبي المحتوى والعلاقة :</w:t>
      </w:r>
    </w:p>
    <w:p w14:paraId="337A4986">
      <w:pPr>
        <w:bidi/>
        <w:spacing w:line="36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eastAsia="Times New Roman" w:cs="Traditional Arabic"/>
          <w:b/>
          <w:bCs/>
          <w:sz w:val="32"/>
          <w:szCs w:val="32"/>
        </w:rPr>
        <w:t>Niveaux de la communication contenu et  relation</w:t>
      </w:r>
    </w:p>
    <w:p w14:paraId="75636D72">
      <w:pPr>
        <w:bidi/>
        <w:spacing w:line="36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sz w:val="32"/>
          <w:szCs w:val="32"/>
          <w:rtl/>
        </w:rPr>
        <w:t xml:space="preserve">لقد درس </w:t>
      </w:r>
      <w:r>
        <w:rPr>
          <w:rFonts w:ascii="Traditional Arabic" w:hAnsi="Traditional Arabic" w:cs="Traditional Arabic"/>
          <w:sz w:val="32"/>
          <w:szCs w:val="32"/>
        </w:rPr>
        <w:t>Bateson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ظاهرة التشفير ( </w:t>
      </w:r>
      <w:r>
        <w:rPr>
          <w:rFonts w:ascii="Traditional Arabic" w:hAnsi="Traditional Arabic" w:cs="Traditional Arabic"/>
          <w:sz w:val="32"/>
          <w:szCs w:val="32"/>
        </w:rPr>
        <w:t>Le codage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) في عملية التواصل عند الإنسان ، </w:t>
      </w:r>
      <w:r>
        <w:rPr>
          <w:rFonts w:hint="cs" w:ascii="Traditional Arabic" w:hAnsi="Traditional Arabic" w:cs="Traditional Arabic"/>
          <w:sz w:val="32"/>
          <w:szCs w:val="32"/>
          <w:rtl/>
        </w:rPr>
        <w:t>ونقصد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بالت</w:t>
      </w:r>
      <w:r>
        <w:rPr>
          <w:rFonts w:hint="cs" w:ascii="Traditional Arabic" w:hAnsi="Traditional Arabic" w:cs="Traditional Arabic"/>
          <w:sz w:val="32"/>
          <w:szCs w:val="32"/>
          <w:rtl/>
        </w:rPr>
        <w:t>شفير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الترجمة الداخلية للأحداث الخارجية ، ففي النظام الإدراكي  يمكن لحواسنا أن تستثار بعدة مظاهر تح</w:t>
      </w:r>
      <w:r>
        <w:rPr>
          <w:rFonts w:hint="cs" w:ascii="Traditional Arabic" w:hAnsi="Traditional Arabic" w:cs="Traditional Arabic"/>
          <w:sz w:val="32"/>
          <w:szCs w:val="32"/>
          <w:rtl/>
        </w:rPr>
        <w:t>ي</w:t>
      </w:r>
      <w:r>
        <w:rPr>
          <w:rFonts w:ascii="Traditional Arabic" w:hAnsi="Traditional Arabic" w:cs="Traditional Arabic"/>
          <w:sz w:val="32"/>
          <w:szCs w:val="32"/>
          <w:rtl/>
        </w:rPr>
        <w:t>ط بنا ، وهو ما يح</w:t>
      </w:r>
      <w:r>
        <w:rPr>
          <w:rFonts w:hint="cs" w:ascii="Traditional Arabic" w:hAnsi="Traditional Arabic" w:cs="Traditional Arabic"/>
          <w:sz w:val="32"/>
          <w:szCs w:val="32"/>
          <w:rtl/>
        </w:rPr>
        <w:t>فز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على ظهور سياقات معقدة من التحولات ، إذ نجد نوعين</w:t>
      </w:r>
      <w:r>
        <w:rPr>
          <w:rFonts w:hint="cs"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من التشفير  الذي يستعمل من طرف الإنسان في علاق</w:t>
      </w:r>
      <w:r>
        <w:rPr>
          <w:rFonts w:hint="cs" w:ascii="Traditional Arabic" w:hAnsi="Traditional Arabic" w:cs="Traditional Arabic"/>
          <w:sz w:val="32"/>
          <w:szCs w:val="32"/>
          <w:rtl/>
        </w:rPr>
        <w:t>ته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مع العالم الخارجي : تشفير المحتوى(</w:t>
      </w:r>
      <w:r>
        <w:rPr>
          <w:rFonts w:ascii="Traditional Arabic" w:hAnsi="Traditional Arabic" w:cs="Traditional Arabic"/>
          <w:sz w:val="32"/>
          <w:szCs w:val="32"/>
        </w:rPr>
        <w:t xml:space="preserve">digital </w:t>
      </w:r>
      <w:r>
        <w:rPr>
          <w:rFonts w:ascii="Traditional Arabic" w:hAnsi="Traditional Arabic" w:cs="Traditional Arabic"/>
          <w:sz w:val="32"/>
          <w:szCs w:val="32"/>
          <w:rtl/>
        </w:rPr>
        <w:t>)  أي معنى الكلمات و الاشارات المفهومة ، و تشفير العلاقة (</w:t>
      </w:r>
      <w:r>
        <w:rPr>
          <w:rFonts w:ascii="Traditional Arabic" w:hAnsi="Traditional Arabic" w:cs="Traditional Arabic"/>
          <w:sz w:val="32"/>
          <w:szCs w:val="32"/>
        </w:rPr>
        <w:t>analogique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) بمعنى الاشارات المظهرية </w:t>
      </w:r>
      <w:r>
        <w:rPr>
          <w:rFonts w:hint="cs" w:ascii="Traditional Arabic" w:hAnsi="Traditional Arabic" w:cs="Traditional Arabic"/>
          <w:sz w:val="32"/>
          <w:szCs w:val="32"/>
          <w:rtl/>
        </w:rPr>
        <w:t>كالأفعال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و اللغة  المنطوقة و الحركات و الايماءات</w:t>
      </w:r>
      <w:r>
        <w:rPr>
          <w:rFonts w:hint="cs"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</w:rPr>
        <w:t>و الآدا</w:t>
      </w:r>
      <w:r>
        <w:rPr>
          <w:rFonts w:hint="cs" w:ascii="Traditional Arabic" w:hAnsi="Traditional Arabic" w:cs="Traditional Arabic"/>
          <w:sz w:val="32"/>
          <w:szCs w:val="32"/>
          <w:rtl/>
        </w:rPr>
        <w:t xml:space="preserve">ء. 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فكل اتصال له مضمون و له جانب علائقي ، </w:t>
      </w:r>
      <w:r>
        <w:rPr>
          <w:rFonts w:hint="cs" w:ascii="Traditional Arabic" w:hAnsi="Traditional Arabic" w:cs="Traditional Arabic"/>
          <w:sz w:val="32"/>
          <w:szCs w:val="32"/>
          <w:rtl/>
        </w:rPr>
        <w:t>عل</w:t>
      </w:r>
      <w:r>
        <w:rPr>
          <w:rFonts w:ascii="Traditional Arabic" w:hAnsi="Traditional Arabic" w:cs="Traditional Arabic"/>
          <w:sz w:val="32"/>
          <w:szCs w:val="32"/>
          <w:rtl/>
        </w:rPr>
        <w:t>ما بأن الجانب العلائقي يؤثر في المضمون ، و أحيانا ما يصنف المضمون طب</w:t>
      </w:r>
      <w:r>
        <w:rPr>
          <w:rFonts w:hint="cs" w:ascii="Traditional Arabic" w:hAnsi="Traditional Arabic" w:cs="Traditional Arabic"/>
          <w:sz w:val="32"/>
          <w:szCs w:val="32"/>
          <w:rtl/>
        </w:rPr>
        <w:t>ق</w:t>
      </w:r>
      <w:r>
        <w:rPr>
          <w:rFonts w:ascii="Traditional Arabic" w:hAnsi="Traditional Arabic" w:cs="Traditional Arabic"/>
          <w:sz w:val="32"/>
          <w:szCs w:val="32"/>
          <w:rtl/>
        </w:rPr>
        <w:t>ا للجانب العلائقي ، الذي يمثل كذلك نوعا من الاتصال البعدي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hint="cs" w:ascii="Traditional Arabic" w:hAnsi="Traditional Arabic" w:cs="Traditional Arabic"/>
          <w:sz w:val="32"/>
          <w:szCs w:val="32"/>
          <w:rtl/>
        </w:rPr>
        <w:t>.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  </w:t>
      </w:r>
    </w:p>
    <w:p w14:paraId="026AB178">
      <w:pPr>
        <w:bidi/>
        <w:spacing w:line="36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sz w:val="32"/>
          <w:szCs w:val="32"/>
          <w:rtl/>
        </w:rPr>
        <w:t>فهنا يعتبر الباحثون أن الاتصال له محتوى ينقل وفق مستويات خاصة م</w:t>
      </w:r>
      <w:r>
        <w:rPr>
          <w:rFonts w:hint="cs" w:ascii="Traditional Arabic" w:hAnsi="Traditional Arabic" w:cs="Traditional Arabic"/>
          <w:sz w:val="32"/>
          <w:szCs w:val="32"/>
          <w:rtl/>
        </w:rPr>
        <w:t>ن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العلاقة الموجودة بين المستقبل و المرسل ، فعندما يتفاعل الافراد فيما بينهم يرسلون لبعضهم رسائل خاصة وفق العلاقة التي تربطهم ، هذه الرسائل تكون لفظية أو غ</w:t>
      </w:r>
      <w:r>
        <w:rPr>
          <w:rFonts w:hint="cs" w:ascii="Traditional Arabic" w:hAnsi="Traditional Arabic" w:cs="Traditional Arabic"/>
          <w:sz w:val="32"/>
          <w:szCs w:val="32"/>
          <w:rtl/>
        </w:rPr>
        <w:t>ير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لفظية ، كما أنهم في تواصلهم يبحثون عن معلومات اضافية عن طبيعة و مستوى العلاقة الموجودة بينهم </w:t>
      </w:r>
      <w:r>
        <w:rPr>
          <w:rFonts w:hint="cs" w:ascii="Traditional Arabic" w:hAnsi="Traditional Arabic" w:cs="Traditional Arabic"/>
          <w:sz w:val="32"/>
          <w:szCs w:val="32"/>
          <w:rtl/>
        </w:rPr>
        <w:t>.</w:t>
      </w:r>
    </w:p>
    <w:p w14:paraId="5226F03B">
      <w:pPr>
        <w:bidi/>
        <w:spacing w:line="360" w:lineRule="auto"/>
        <w:jc w:val="both"/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</w:pPr>
      <w:r>
        <w:rPr>
          <w:rFonts w:ascii="Traditional Arabic" w:hAnsi="Traditional Arabic" w:cs="Traditional Arabic"/>
          <w:color w:val="000000" w:themeColor="text1"/>
          <w:sz w:val="32"/>
          <w:szCs w:val="32"/>
          <w:lang w:eastAsia="fr-FR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3550920</wp:posOffset>
                </wp:positionH>
                <wp:positionV relativeFrom="paragraph">
                  <wp:posOffset>635</wp:posOffset>
                </wp:positionV>
                <wp:extent cx="2181860" cy="946150"/>
                <wp:effectExtent l="0" t="0" r="27940" b="25400"/>
                <wp:wrapNone/>
                <wp:docPr id="1" name="Accolad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860" cy="946150"/>
                        </a:xfrm>
                        <a:prstGeom prst="brace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86" type="#_x0000_t186" style="position:absolute;left:0pt;margin-left:279.6pt;margin-top:0.05pt;height:74.5pt;width:171.8pt;z-index:251659264;v-text-anchor:middle;mso-width-relative:page;mso-height-relative:page;" filled="f" stroked="t" coordsize="21600,21600" o:gfxdata="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Ad3&#10;35vWAAAACAEAAA8AAAAAAAAAAQAgAAAAIgAAAGRycy9kb3ducmV2LnhtbFBLAQIUABQAAAAIAIdO&#10;4kCwKD0wXgIAANMEAAAOAAAAAAAAAAEAIAAAACUBAABkcnMvZTJvRG9jLnhtbFBLBQYAAAAABgAG&#10;AFkBAAD1BQAAAAA=&#10;" adj="1800">
                <v:fill on="f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 xml:space="preserve">      مثال : هل يمكنك فعل هذا ؟</w:t>
      </w:r>
    </w:p>
    <w:p w14:paraId="3ADAE4A6">
      <w:pPr>
        <w:pStyle w:val="4"/>
        <w:numPr>
          <w:ilvl w:val="1"/>
          <w:numId w:val="4"/>
        </w:numPr>
        <w:spacing w:after="160" w:line="360" w:lineRule="auto"/>
        <w:jc w:val="both"/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</w:pPr>
      <w:r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 xml:space="preserve">    قم بفعل هذا </w:t>
      </w:r>
    </w:p>
    <w:p w14:paraId="7A827D48">
      <w:pPr>
        <w:bidi/>
        <w:spacing w:line="360" w:lineRule="auto"/>
        <w:jc w:val="both"/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</w:pPr>
      <w:r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>نلاحظ أن المحتوى هو نفسه ولكن الصيغة هي التي تعطينا معرفة بطبيعة العلاقة التي توجد بين المرسل و المستقبل ،و في الحالة الأولى تشير العبارة على أن الشخصين لهما نفس المستوى و أن العلاقة بينهما علاقة احترام متسا</w:t>
      </w:r>
      <w:r>
        <w:rPr>
          <w:rFonts w:hint="cs"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>و</w:t>
      </w:r>
      <w:r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 xml:space="preserve"> ،أما العبارة الثانية هي تدل على علاقة هرمية بين المرسل و المستقبل و أن الاول له سلطة على الثاني .</w:t>
      </w:r>
    </w:p>
    <w:p w14:paraId="7B0D3035">
      <w:pPr>
        <w:bidi/>
        <w:spacing w:line="360" w:lineRule="auto"/>
        <w:jc w:val="center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</w:pPr>
      <w:r>
        <w:rPr>
          <w:rFonts w:hint="cs" w:ascii="Traditional Arabic" w:hAnsi="Traditional Arabic" w:cs="Traditional Arabic"/>
          <w:b/>
          <w:bCs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 xml:space="preserve">- </w:t>
      </w:r>
      <w:r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>تنقيط سلسلة الأفعال</w:t>
      </w:r>
      <w:r>
        <w:rPr>
          <w:rFonts w:hint="cs" w:ascii="Traditional Arabic" w:hAnsi="Traditional Arabic" w:cs="Traditional Arabic"/>
          <w:b/>
          <w:bCs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>:</w:t>
      </w:r>
    </w:p>
    <w:p w14:paraId="43FF679A">
      <w:pPr>
        <w:bidi/>
        <w:spacing w:line="360" w:lineRule="auto"/>
        <w:jc w:val="center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</w:pPr>
      <w:r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Ponctuation de la séquence des faits</w:t>
      </w:r>
    </w:p>
    <w:p w14:paraId="38364CA6">
      <w:pPr>
        <w:bidi/>
        <w:spacing w:line="360" w:lineRule="auto"/>
        <w:jc w:val="both"/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</w:pPr>
      <w:r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>من بين الخصائص الأساسية للاتصال هي أنه عبارة عن تفاعل أو تبادل لل</w:t>
      </w:r>
      <w:r>
        <w:rPr>
          <w:rFonts w:hint="cs"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>رسائل</w:t>
      </w:r>
      <w:r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 xml:space="preserve"> بين الاشخاص ، حيث يكون هذا الاتصال على شكل سلسلة مستمرة من التبادلا</w:t>
      </w:r>
      <w:r>
        <w:rPr>
          <w:rFonts w:hint="cs"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>ت</w:t>
      </w:r>
      <w:r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 xml:space="preserve"> و هي ما يطلق عليها </w:t>
      </w:r>
      <w:r>
        <w:rPr>
          <w:rFonts w:ascii="Traditional Arabic" w:hAnsi="Traditional Arabic" w:cs="Traditional Arabic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Bateson </w:t>
      </w:r>
      <w:r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 xml:space="preserve"> و </w:t>
      </w:r>
      <w:r>
        <w:rPr>
          <w:rFonts w:ascii="Traditional Arabic" w:hAnsi="Traditional Arabic" w:cs="Traditional Arabic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Jackson</w:t>
      </w:r>
      <w:r>
        <w:rPr>
          <w:rFonts w:hint="cs"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>ب</w:t>
      </w:r>
      <w:r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 xml:space="preserve">تنقيط سلسلة الافعال و </w:t>
      </w:r>
      <w:r>
        <w:rPr>
          <w:rFonts w:hint="cs"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 xml:space="preserve">يعتبر ان </w:t>
      </w:r>
      <w:r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 xml:space="preserve"> كل عنصر من السلسلة على أنه مثير و استجابة و تعزيز في آن واحد .</w:t>
      </w:r>
    </w:p>
    <w:p w14:paraId="16273DA5">
      <w:pPr>
        <w:bidi/>
        <w:spacing w:line="360" w:lineRule="auto"/>
        <w:jc w:val="both"/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</w:pPr>
      <w:r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 xml:space="preserve">وعليه فالتبادلات بين هذه العناصر( مثير ، استجابة ، تعزيز ) تشكل سلسلة تتداخل الروابط فيها </w:t>
      </w:r>
      <w:r>
        <w:rPr>
          <w:rFonts w:hint="cs"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>.</w:t>
      </w:r>
      <w:r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>و بالتالي تركز هذه المسلمة على أن الافراد يفهمون تفاعلاتهم كمجموعة من البدايات و النهايات ، الأسباب و النتائج .</w:t>
      </w:r>
    </w:p>
    <w:p w14:paraId="7A74A566">
      <w:pPr>
        <w:bidi/>
        <w:spacing w:line="360" w:lineRule="auto"/>
        <w:jc w:val="both"/>
        <w:rPr>
          <w:rFonts w:ascii="Traditional Arabic" w:hAnsi="Traditional Arabic" w:cs="Traditional Arabic"/>
          <w:color w:val="000000" w:themeColor="text1"/>
          <w:sz w:val="32"/>
          <w:szCs w:val="32"/>
          <w:u w:val="single"/>
          <w:rtl/>
          <w14:textFill>
            <w14:solidFill>
              <w14:schemeClr w14:val="tx1"/>
            </w14:solidFill>
          </w14:textFill>
        </w:rPr>
      </w:pPr>
      <w:r>
        <w:rPr>
          <w:rFonts w:ascii="Traditional Arabic" w:hAnsi="Traditional Arabic" w:cs="Traditional Arabic"/>
          <w:color w:val="000000" w:themeColor="text1"/>
          <w:sz w:val="32"/>
          <w:szCs w:val="32"/>
          <w:rtl/>
          <w:lang w:eastAsia="fr-FR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3338195</wp:posOffset>
                </wp:positionH>
                <wp:positionV relativeFrom="paragraph">
                  <wp:posOffset>385445</wp:posOffset>
                </wp:positionV>
                <wp:extent cx="2139315" cy="1392555"/>
                <wp:effectExtent l="0" t="0" r="13335" b="17145"/>
                <wp:wrapNone/>
                <wp:docPr id="2" name="Accolad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315" cy="1392555"/>
                        </a:xfrm>
                        <a:prstGeom prst="brace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86" type="#_x0000_t186" style="position:absolute;left:0pt;margin-left:262.85pt;margin-top:30.35pt;height:109.65pt;width:168.45pt;z-index:251660288;v-text-anchor:middle;mso-width-relative:page;mso-height-relative:page;" filled="f" stroked="t" coordsize="21600,21600" o:gfxdata="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tg1vOtkAAAAKAQAADwAAAAAAAAABACAAAAAiAAAAZHJzL2Rvd25yZXYueG1sUEsBAhQAFAAA&#10;AAgAh07iQJpAl1hgAgAA1AQAAA4AAAAAAAAAAQAgAAAAKAEAAGRycy9lMm9Eb2MueG1sUEsFBgAA&#10;AAAGAAYAWQEAAPoFAAAAAA==&#10;" adj="1800">
                <v:fill on="f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Traditional Arabic" w:hAnsi="Traditional Arabic" w:cs="Traditional Arabic"/>
          <w:color w:val="000000" w:themeColor="text1"/>
          <w:sz w:val="32"/>
          <w:szCs w:val="32"/>
          <w:u w:val="single"/>
          <w:rtl/>
          <w14:textFill>
            <w14:solidFill>
              <w14:schemeClr w14:val="tx1"/>
            </w14:solidFill>
          </w14:textFill>
        </w:rPr>
        <w:t xml:space="preserve">مثال : </w:t>
      </w:r>
    </w:p>
    <w:p w14:paraId="67FA3EAD">
      <w:pPr>
        <w:pStyle w:val="4"/>
        <w:numPr>
          <w:ilvl w:val="1"/>
          <w:numId w:val="4"/>
        </w:numPr>
        <w:spacing w:after="160" w:line="360" w:lineRule="auto"/>
        <w:jc w:val="both"/>
        <w:rPr>
          <w:rFonts w:ascii="Traditional Arabic" w:hAnsi="Traditional Arabic" w:cs="Traditional Arabic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 xml:space="preserve">هل يمكنك فعل هذا ؟ </w:t>
      </w:r>
    </w:p>
    <w:p w14:paraId="0643602C">
      <w:pPr>
        <w:pStyle w:val="4"/>
        <w:numPr>
          <w:ilvl w:val="1"/>
          <w:numId w:val="4"/>
        </w:numPr>
        <w:spacing w:after="160" w:line="360" w:lineRule="auto"/>
        <w:jc w:val="both"/>
        <w:rPr>
          <w:rFonts w:ascii="Traditional Arabic" w:hAnsi="Traditional Arabic" w:cs="Traditional Arabic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 xml:space="preserve">افعل هذا </w:t>
      </w:r>
    </w:p>
    <w:p w14:paraId="61CD2BFC">
      <w:pPr>
        <w:bidi/>
        <w:spacing w:line="360" w:lineRule="auto"/>
        <w:jc w:val="both"/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</w:pPr>
    </w:p>
    <w:p w14:paraId="171D3EA3">
      <w:pPr>
        <w:bidi/>
        <w:spacing w:line="360" w:lineRule="auto"/>
        <w:jc w:val="both"/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</w:pPr>
      <w:r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>فحسب الاجابة سنتعرف على طبيعة المقطع الناجم ،فقد تكون الاجابة " بنعم " أو قد تكون "لماذا " أي أن الاجابة هي التي ستعطينا النهاية و لكنها ستكون نقطة بداية لتوسيع المقطع و التعرف على نتيجة استعمال المرسل للأمر بدل الطلب ،أو تعطي نتيجة عكسية كالرفض. وهذا ما يؤدي الى إلى خلق نوع من الخلافات في النهاية ، و هذا ما يث</w:t>
      </w:r>
      <w:r>
        <w:rPr>
          <w:rFonts w:hint="cs"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 xml:space="preserve">بت </w:t>
      </w:r>
      <w:r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>أهمية  توسيع نظرتنا للم</w:t>
      </w:r>
      <w:r>
        <w:rPr>
          <w:rFonts w:hint="cs"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>واقف</w:t>
      </w:r>
      <w:r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 xml:space="preserve"> الاتصالية و عدم التوقف عند نقطة معينة فالتقطيع هو صفة أو طريقة إدراك فردية تؤدي ال</w:t>
      </w:r>
      <w:r>
        <w:rPr>
          <w:rFonts w:hint="cs"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>ى</w:t>
      </w:r>
      <w:r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 xml:space="preserve"> نتيجة صحيحة أو خاطئة ، و حسب </w:t>
      </w:r>
      <w:r>
        <w:rPr>
          <w:rFonts w:ascii="Traditional Arabic" w:hAnsi="Traditional Arabic" w:cs="Traditional Arabic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watslawick </w:t>
      </w:r>
      <w:r>
        <w:rPr>
          <w:rFonts w:hint="cs"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raditional Arabic" w:hAnsi="Traditional Arabic" w:cs="Traditional Arabic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>ا</w:t>
      </w:r>
      <w:r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>ن الاختلاف في وضع نقاط البدء و النهاية تؤدي</w:t>
      </w:r>
      <w:r>
        <w:rPr>
          <w:rFonts w:hint="cs"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 xml:space="preserve"> في</w:t>
      </w:r>
      <w:r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 xml:space="preserve"> أغلب الأحيان إلى خلق النزاعات بين الأفراد في الأنساق .</w:t>
      </w:r>
    </w:p>
    <w:p w14:paraId="57F8AFC1">
      <w:pPr>
        <w:bidi/>
        <w:spacing w:line="360" w:lineRule="auto"/>
        <w:jc w:val="center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</w:pPr>
      <w:r>
        <w:rPr>
          <w:rFonts w:hint="cs" w:ascii="Traditional Arabic" w:hAnsi="Traditional Arabic" w:cs="Traditional Arabic"/>
          <w:b/>
          <w:bCs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 xml:space="preserve">- </w:t>
      </w:r>
      <w:r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 xml:space="preserve">الاتصال اللفظي و </w:t>
      </w:r>
      <w:r>
        <w:rPr>
          <w:rFonts w:hint="cs" w:ascii="Traditional Arabic" w:hAnsi="Traditional Arabic" w:cs="Traditional Arabic"/>
          <w:b/>
          <w:bCs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>الغير</w:t>
      </w:r>
      <w:r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 xml:space="preserve"> اللفظي</w:t>
      </w:r>
      <w:r>
        <w:rPr>
          <w:rFonts w:hint="cs" w:ascii="Traditional Arabic" w:hAnsi="Traditional Arabic" w:cs="Traditional Arabic"/>
          <w:b/>
          <w:bCs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>:</w:t>
      </w:r>
    </w:p>
    <w:p w14:paraId="7A7B7652">
      <w:pPr>
        <w:bidi/>
        <w:spacing w:line="360" w:lineRule="auto"/>
        <w:jc w:val="center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digitale et analogique </w:t>
      </w:r>
      <w:r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raditional Arabic" w:hAnsi="Traditional Arabic" w:eastAsia="Times New Roman" w:cs="Traditional Arabic"/>
          <w:b/>
          <w:bCs/>
          <w:sz w:val="32"/>
          <w:szCs w:val="32"/>
        </w:rPr>
        <w:t>communication</w:t>
      </w:r>
    </w:p>
    <w:p w14:paraId="6D77279D">
      <w:pPr>
        <w:bidi/>
        <w:spacing w:line="360" w:lineRule="auto"/>
        <w:jc w:val="both"/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</w:pPr>
      <w:r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 xml:space="preserve">يتميز الاتصال الانساني بوجود نمطين ، </w:t>
      </w:r>
      <w:r>
        <w:rPr>
          <w:rFonts w:hint="cs"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>فالإنسان</w:t>
      </w:r>
      <w:r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 xml:space="preserve"> يتواصل بطريقة لفظية ذات أهمية كبيرة في تبادل المعلومات و نقل المعلومات عبر الزمن </w:t>
      </w:r>
      <w:r>
        <w:rPr>
          <w:rFonts w:hint="cs" w:ascii="Traditional Arabic" w:hAnsi="Traditional Arabic" w:cs="Traditional Arabic"/>
          <w:color w:val="000000" w:themeColor="text1"/>
          <w:sz w:val="32"/>
          <w:szCs w:val="32"/>
          <w:rtl/>
          <w:lang w:val="en-US" w:bidi="ar-DZ"/>
          <w14:textFill>
            <w14:solidFill>
              <w14:schemeClr w14:val="tx1"/>
            </w14:solidFill>
          </w14:textFill>
        </w:rPr>
        <w:t>،</w:t>
      </w:r>
      <w:r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 xml:space="preserve">كما أنه يتواصل بطريقة غير لفظية أي حركات الجسم ، الاماءات ، نبرات الصوت كما نجد في هذه المسلمة استعمال مصطلح التميز الرقمي و التماثلي ، حيث ينطلق </w:t>
      </w:r>
      <w:r>
        <w:rPr>
          <w:rFonts w:ascii="Traditional Arabic" w:hAnsi="Traditional Arabic" w:cs="Traditional Arabic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watzlawick  </w:t>
      </w:r>
      <w:r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 xml:space="preserve">  من فكرة أن الاتصال يمكن أن يكون سهل الترميز كنظام </w:t>
      </w:r>
      <w:r>
        <w:rPr>
          <w:rFonts w:hint="cs"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>تماثلي</w:t>
      </w:r>
      <w:r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 xml:space="preserve"> يعتمد على فكرة تمثيل </w:t>
      </w:r>
      <w:r>
        <w:rPr>
          <w:rFonts w:hint="cs" w:ascii="Traditional Arabic" w:hAnsi="Traditional Arabic" w:cs="Traditional Arabic"/>
          <w:sz w:val="32"/>
          <w:szCs w:val="32"/>
          <w:rtl/>
        </w:rPr>
        <w:t>المعنى</w:t>
      </w:r>
      <w:r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 xml:space="preserve">في </w:t>
      </w:r>
      <w:r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 xml:space="preserve">رمز </w:t>
      </w:r>
      <w:r>
        <w:rPr>
          <w:rFonts w:hint="cs"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>واضح</w:t>
      </w:r>
      <w:r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 xml:space="preserve"> يشبه الشيء الذي يمثله كاستعمال اصبع واحد للتعبير عن رقم (1) أو البكاء للتعبير عن الحزن أو الفرح ... </w:t>
      </w:r>
    </w:p>
    <w:p w14:paraId="0F37ADBF">
      <w:pPr>
        <w:bidi/>
        <w:spacing w:line="360" w:lineRule="auto"/>
        <w:jc w:val="center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cs" w:ascii="Traditional Arabic" w:hAnsi="Traditional Arabic" w:cs="Traditional Arabic"/>
          <w:b/>
          <w:bCs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 xml:space="preserve">- </w:t>
      </w:r>
      <w:r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>التفاعلات التناظرية والتكاملية :</w:t>
      </w:r>
    </w:p>
    <w:p w14:paraId="661127AA">
      <w:pPr>
        <w:bidi/>
        <w:spacing w:line="360" w:lineRule="auto"/>
        <w:jc w:val="center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</w:pPr>
      <w:r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Interaction symétrique et complémentaire</w:t>
      </w:r>
    </w:p>
    <w:p w14:paraId="3B2B9633">
      <w:pPr>
        <w:bidi/>
        <w:spacing w:line="360" w:lineRule="auto"/>
        <w:jc w:val="both"/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</w:pPr>
      <w:r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 xml:space="preserve">هي علاقات قائمة إما على المساواة أو على الاختلاف ، في </w:t>
      </w:r>
      <w:r>
        <w:rPr>
          <w:rFonts w:hint="cs" w:ascii="Traditional Arabic" w:hAnsi="Traditional Arabic" w:cs="Traditional Arabic"/>
          <w:color w:val="000000" w:themeColor="text1"/>
          <w:sz w:val="32"/>
          <w:szCs w:val="32"/>
          <w:rtl/>
          <w:lang w:bidi="ar-DZ"/>
          <w14:textFill>
            <w14:solidFill>
              <w14:schemeClr w14:val="tx1"/>
            </w14:solidFill>
          </w14:textFill>
        </w:rPr>
        <w:t>ال</w:t>
      </w:r>
      <w:r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 xml:space="preserve">حالة الأولى يميل الرفقاء الى تبني سلوك متطابق ، يمكن إذا أن يطلق على  تفاعلاتهما على أنها تناظرية ، </w:t>
      </w:r>
      <w:r>
        <w:rPr>
          <w:rFonts w:hint="cs"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>و</w:t>
      </w:r>
      <w:r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 xml:space="preserve">في الحالة الثانية </w:t>
      </w:r>
      <w:r>
        <w:rPr>
          <w:rFonts w:hint="cs"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>يكمل</w:t>
      </w:r>
      <w:r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 xml:space="preserve"> الواحد سلوك الآخر يطلق عليها تكاملية ، و بالتالي تتميز التفاعلات التناظرية بالمساواة و التقليل م</w:t>
      </w:r>
      <w:r>
        <w:rPr>
          <w:rFonts w:hint="cs"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>ن</w:t>
      </w:r>
      <w:r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 xml:space="preserve"> الاختلاف ، في حين تقوم التفاعلات التكاملية على زيادة الاختلاف .</w:t>
      </w:r>
    </w:p>
    <w:p w14:paraId="122DFC85">
      <w:pPr>
        <w:bidi/>
        <w:spacing w:line="36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>و بالتالي نستنتج أن التفاعل يمكن أن يكون مشابه أو تكميلي فعندما يتصرف اطراف العملية الاتصالية بنفس الطريقة فإن سلوكهم تماثل</w:t>
      </w:r>
      <w:r>
        <w:rPr>
          <w:rFonts w:hint="cs"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>ي</w:t>
      </w:r>
      <w:r>
        <w:rPr>
          <w:rFonts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 xml:space="preserve"> و عندما يكون الاتصال بطريقة مختلفة فيصبح تك</w:t>
      </w:r>
      <w:r>
        <w:rPr>
          <w:rFonts w:hint="cs" w:ascii="Traditional Arabic" w:hAnsi="Traditional Arabic" w:cs="Traditional Arabic"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>املي.</w:t>
      </w:r>
    </w:p>
    <w:p w14:paraId="3FC8C3E3">
      <w:pPr>
        <w:rPr>
          <w:lang w:bidi="ar-DZ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aditional Arabic">
    <w:panose1 w:val="02020603050405020304"/>
    <w:charset w:val="00"/>
    <w:family w:val="roman"/>
    <w:pitch w:val="default"/>
    <w:sig w:usb0="00002003" w:usb1="80000000" w:usb2="00000008" w:usb3="00000000" w:csb0="00000041" w:csb1="200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3F0077"/>
    <w:multiLevelType w:val="multilevel"/>
    <w:tmpl w:val="3C3F0077"/>
    <w:lvl w:ilvl="0" w:tentative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A51B44"/>
    <w:multiLevelType w:val="multilevel"/>
    <w:tmpl w:val="71A51B4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Theme="minorEastAsia" w:cstheme="minorBidi"/>
      </w:rPr>
    </w:lvl>
    <w:lvl w:ilvl="1" w:tentative="0">
      <w:start w:val="1"/>
      <w:numFmt w:val="bullet"/>
      <w:lvlText w:val="-"/>
      <w:lvlJc w:val="left"/>
      <w:pPr>
        <w:ind w:left="1440" w:hanging="360"/>
      </w:pPr>
      <w:rPr>
        <w:rFonts w:hint="default" w:ascii="Arial" w:hAnsi="Arial" w:cs="Arial" w:eastAsiaTheme="minorEastAsia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9A804AB"/>
    <w:multiLevelType w:val="multilevel"/>
    <w:tmpl w:val="79A804AB"/>
    <w:lvl w:ilvl="0" w:tentative="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3B47AE"/>
    <w:multiLevelType w:val="multilevel"/>
    <w:tmpl w:val="7C3B47AE"/>
    <w:lvl w:ilvl="0" w:tentative="0">
      <w:start w:val="8"/>
      <w:numFmt w:val="bullet"/>
      <w:lvlText w:val="-"/>
      <w:lvlJc w:val="left"/>
      <w:pPr>
        <w:ind w:left="502" w:hanging="360"/>
      </w:pPr>
      <w:rPr>
        <w:rFonts w:hint="default" w:ascii="Traditional Arabic" w:hAnsi="Traditional Arabic" w:cs="Traditional Arabic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C24"/>
    <w:rsid w:val="00007C24"/>
    <w:rsid w:val="004872E1"/>
    <w:rsid w:val="4215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Balloon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kern w:val="0"/>
      <w:sz w:val="22"/>
      <w:szCs w:val="22"/>
      <w:lang w:val="fr-FR" w:eastAsia="en-US" w:bidi="ar-SA"/>
      <w14:ligatures w14:val="none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bidi/>
      <w:ind w:left="720"/>
      <w:contextualSpacing/>
    </w:pPr>
    <w:rPr>
      <w:rFonts w:eastAsiaTheme="minorEastAsia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1584</Words>
  <Characters>8717</Characters>
  <Lines>72</Lines>
  <Paragraphs>20</Paragraphs>
  <TotalTime>3</TotalTime>
  <ScaleCrop>false</ScaleCrop>
  <LinksUpToDate>false</LinksUpToDate>
  <CharactersWithSpaces>10281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2023-11-19T09:04:00Z</dcterms:created>
  <dc:creator>HP</dc:creator>
  <cp:lastModifiedBy>HP</cp:lastModifiedBy>
  <dcterms:modified xsi:type="dcterms:W3CDTF">2024-12-14T12:49:38Z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1036-12.2.0.19307</vt:lpwstr>
  </property>
  <property fmtid="{D5CDD505-2E9C-101B-9397-08002B2CF9AE}" pid="3" name="ICV">
    <vt:lpwstr>4D33D801E66E4000A97480E1617E3104_12</vt:lpwstr>
  </property>
</Properties>
</file>